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212" w:rsidRDefault="00C96212" w:rsidP="00C96212">
      <w:pPr>
        <w:pStyle w:val="a3"/>
        <w:tabs>
          <w:tab w:val="left" w:pos="1380"/>
          <w:tab w:val="center" w:pos="5495"/>
        </w:tabs>
        <w:suppressAutoHyphens/>
        <w:jc w:val="left"/>
        <w:rPr>
          <w:b/>
        </w:rPr>
      </w:pPr>
    </w:p>
    <w:p w:rsidR="00821A28" w:rsidRPr="00C96212" w:rsidRDefault="00C96212" w:rsidP="00C96212">
      <w:pPr>
        <w:pStyle w:val="a3"/>
        <w:tabs>
          <w:tab w:val="left" w:pos="1380"/>
          <w:tab w:val="center" w:pos="5495"/>
        </w:tabs>
        <w:suppressAutoHyphens/>
        <w:jc w:val="left"/>
        <w:rPr>
          <w:b/>
          <w:sz w:val="14"/>
        </w:rPr>
      </w:pPr>
      <w:r>
        <w:rPr>
          <w:b/>
        </w:rPr>
        <w:t xml:space="preserve">                </w:t>
      </w:r>
      <w:r w:rsidR="00881B91">
        <w:rPr>
          <w:b/>
        </w:rPr>
        <w:t xml:space="preserve"> </w:t>
      </w:r>
      <w:r w:rsidRPr="00C96212">
        <w:rPr>
          <w:b/>
        </w:rPr>
        <w:t>Объявление  на сайтах www.irkfi.ru, www.mio.irkobl.ru, www.torgi.gov.ru</w:t>
      </w:r>
      <w:r w:rsidR="00881B91">
        <w:rPr>
          <w:b/>
        </w:rPr>
        <w:t xml:space="preserve">      </w:t>
      </w:r>
    </w:p>
    <w:p w:rsidR="00C96212" w:rsidRDefault="00C96212" w:rsidP="00C96212">
      <w:pPr>
        <w:autoSpaceDE w:val="0"/>
        <w:autoSpaceDN w:val="0"/>
        <w:adjustRightInd w:val="0"/>
        <w:jc w:val="both"/>
        <w:rPr>
          <w:b/>
        </w:rPr>
      </w:pPr>
    </w:p>
    <w:p w:rsidR="00663F60" w:rsidRPr="00663F60" w:rsidRDefault="0029617D" w:rsidP="00C96212">
      <w:pPr>
        <w:autoSpaceDE w:val="0"/>
        <w:autoSpaceDN w:val="0"/>
        <w:adjustRightInd w:val="0"/>
        <w:jc w:val="both"/>
        <w:rPr>
          <w:sz w:val="16"/>
        </w:rPr>
      </w:pPr>
      <w:r>
        <w:t xml:space="preserve">   </w:t>
      </w:r>
    </w:p>
    <w:p w:rsidR="00DB6DAD" w:rsidRPr="009840FD" w:rsidRDefault="0029617D" w:rsidP="00663F60">
      <w:pPr>
        <w:autoSpaceDE w:val="0"/>
        <w:autoSpaceDN w:val="0"/>
        <w:adjustRightInd w:val="0"/>
        <w:ind w:firstLine="709"/>
        <w:jc w:val="both"/>
      </w:pPr>
      <w:r w:rsidRPr="00BA3D41">
        <w:rPr>
          <w:color w:val="FF0000"/>
        </w:rPr>
        <w:t xml:space="preserve"> </w:t>
      </w:r>
      <w:r w:rsidR="00DB6DAD" w:rsidRPr="00D42859">
        <w:t>Организатор торгов: областное государственное казенное учреждение «Фонд имущества Иркутской об</w:t>
      </w:r>
      <w:r w:rsidR="009840FD">
        <w:t>ласти» на основании распоряжений</w:t>
      </w:r>
      <w:r w:rsidR="00DB6DAD" w:rsidRPr="00D42859">
        <w:t xml:space="preserve"> Правительства Иркутской области</w:t>
      </w:r>
      <w:r w:rsidR="00DB6DAD" w:rsidRPr="00BA3D41">
        <w:rPr>
          <w:color w:val="FF0000"/>
        </w:rPr>
        <w:t xml:space="preserve"> </w:t>
      </w:r>
      <w:r w:rsidR="00D42859" w:rsidRPr="00824A29">
        <w:t>от 06 октября 2017г.</w:t>
      </w:r>
      <w:r w:rsidR="00DB6DAD" w:rsidRPr="00824A29">
        <w:t>№</w:t>
      </w:r>
      <w:r w:rsidR="00D42859" w:rsidRPr="00824A29">
        <w:t>538</w:t>
      </w:r>
      <w:r w:rsidR="00DB6DAD" w:rsidRPr="00824A29">
        <w:t>-рп</w:t>
      </w:r>
      <w:r w:rsidR="009840FD">
        <w:t xml:space="preserve">, </w:t>
      </w:r>
      <w:r w:rsidR="009840FD" w:rsidRPr="009840FD">
        <w:t>05 апреля 2017г</w:t>
      </w:r>
      <w:r w:rsidR="009840FD">
        <w:t>. №198-рп, 26 декабря 2016г. №790-рп.</w:t>
      </w:r>
      <w:r w:rsidR="00DB6DAD" w:rsidRPr="00824A29">
        <w:t xml:space="preserve"> «О проведен</w:t>
      </w:r>
      <w:proofErr w:type="gramStart"/>
      <w:r w:rsidR="00DB6DAD" w:rsidRPr="00824A29">
        <w:t>ии ау</w:t>
      </w:r>
      <w:proofErr w:type="gramEnd"/>
      <w:r w:rsidR="00DB6DAD" w:rsidRPr="00824A29">
        <w:t>кцион</w:t>
      </w:r>
      <w:r w:rsidR="009840FD">
        <w:t>ов  на право заключения договоров</w:t>
      </w:r>
      <w:r w:rsidR="00DB6DAD" w:rsidRPr="00824A29">
        <w:t xml:space="preserve"> ар</w:t>
      </w:r>
      <w:r w:rsidRPr="00824A29">
        <w:t>енды земельных участков»</w:t>
      </w:r>
      <w:r w:rsidRPr="00BA3D41">
        <w:rPr>
          <w:color w:val="FF0000"/>
        </w:rPr>
        <w:t xml:space="preserve">  </w:t>
      </w:r>
      <w:r w:rsidRPr="009840FD">
        <w:t>и писе</w:t>
      </w:r>
      <w:r w:rsidR="00DB6DAD" w:rsidRPr="009840FD">
        <w:t xml:space="preserve">м Министерства имущественных отношений Иркутской области  от </w:t>
      </w:r>
      <w:r w:rsidR="009840FD">
        <w:t>01 ноября 2017</w:t>
      </w:r>
      <w:r w:rsidR="00DB6DAD" w:rsidRPr="009840FD">
        <w:t xml:space="preserve">г. </w:t>
      </w:r>
      <w:r w:rsidRPr="009840FD">
        <w:t>№</w:t>
      </w:r>
      <w:r w:rsidR="009840FD">
        <w:t>№</w:t>
      </w:r>
      <w:r w:rsidRPr="009840FD">
        <w:t>02-51-</w:t>
      </w:r>
      <w:r w:rsidR="009840FD">
        <w:t xml:space="preserve">21010/17, 02-51-21011/17, 02-51-21013/17, 02-51-21015/17, 21-51-21020/17 </w:t>
      </w:r>
      <w:r w:rsidR="00DB6DAD" w:rsidRPr="009840FD">
        <w:t>проводит аукцион</w:t>
      </w:r>
      <w:r w:rsidR="00B112AA" w:rsidRPr="009840FD">
        <w:t xml:space="preserve"> </w:t>
      </w:r>
      <w:r w:rsidR="009840FD">
        <w:t>на право заключения договоров</w:t>
      </w:r>
      <w:r w:rsidR="00DB6DAD" w:rsidRPr="009840FD">
        <w:t xml:space="preserve"> аренды земельных участков.</w:t>
      </w:r>
    </w:p>
    <w:p w:rsidR="00DB6DAD" w:rsidRPr="009840FD" w:rsidRDefault="0029617D" w:rsidP="00663F60">
      <w:pPr>
        <w:pStyle w:val="a3"/>
        <w:suppressAutoHyphens/>
        <w:ind w:firstLine="709"/>
        <w:jc w:val="both"/>
        <w:rPr>
          <w:szCs w:val="24"/>
        </w:rPr>
      </w:pPr>
      <w:r w:rsidRPr="009840FD">
        <w:rPr>
          <w:szCs w:val="24"/>
        </w:rPr>
        <w:t xml:space="preserve">     </w:t>
      </w:r>
      <w:r w:rsidR="00DB6DAD" w:rsidRPr="009840FD">
        <w:rPr>
          <w:szCs w:val="24"/>
        </w:rPr>
        <w:t>Аукцион является открытым по составу участников и открытый по форме подачи предложений о размере ежегодной арендной платы.</w:t>
      </w:r>
    </w:p>
    <w:p w:rsidR="00DB6DAD" w:rsidRPr="009840FD" w:rsidRDefault="006E5060" w:rsidP="00663F60">
      <w:pPr>
        <w:pStyle w:val="a3"/>
        <w:suppressAutoHyphens/>
        <w:ind w:firstLine="709"/>
        <w:jc w:val="both"/>
        <w:rPr>
          <w:szCs w:val="24"/>
        </w:rPr>
      </w:pPr>
      <w:r w:rsidRPr="009840FD">
        <w:rPr>
          <w:szCs w:val="24"/>
        </w:rPr>
        <w:t xml:space="preserve">     </w:t>
      </w:r>
      <w:r w:rsidR="00DB6DAD" w:rsidRPr="009840FD">
        <w:rPr>
          <w:szCs w:val="24"/>
        </w:rPr>
        <w:t xml:space="preserve">Аукцион и подведение его итогов состоится  </w:t>
      </w:r>
      <w:r w:rsidR="00D570A0">
        <w:rPr>
          <w:b/>
          <w:szCs w:val="24"/>
        </w:rPr>
        <w:t>21</w:t>
      </w:r>
      <w:r w:rsidR="00041604" w:rsidRPr="009840FD">
        <w:rPr>
          <w:b/>
          <w:szCs w:val="24"/>
        </w:rPr>
        <w:t xml:space="preserve"> </w:t>
      </w:r>
      <w:r w:rsidR="00D570A0">
        <w:rPr>
          <w:b/>
          <w:szCs w:val="24"/>
        </w:rPr>
        <w:t>декабря</w:t>
      </w:r>
      <w:r w:rsidR="00E803A6" w:rsidRPr="009840FD">
        <w:rPr>
          <w:b/>
          <w:szCs w:val="24"/>
        </w:rPr>
        <w:t xml:space="preserve"> </w:t>
      </w:r>
      <w:r w:rsidR="00DB6DAD" w:rsidRPr="009840FD">
        <w:rPr>
          <w:b/>
          <w:szCs w:val="24"/>
        </w:rPr>
        <w:t xml:space="preserve">2017 г. в  </w:t>
      </w:r>
      <w:r w:rsidR="00EC725E">
        <w:rPr>
          <w:b/>
          <w:szCs w:val="24"/>
        </w:rPr>
        <w:t>1</w:t>
      </w:r>
      <w:r w:rsidR="00EC725E" w:rsidRPr="004054C9">
        <w:rPr>
          <w:b/>
          <w:szCs w:val="24"/>
        </w:rPr>
        <w:t>0</w:t>
      </w:r>
      <w:r w:rsidR="00041604" w:rsidRPr="009840FD">
        <w:rPr>
          <w:b/>
          <w:szCs w:val="24"/>
        </w:rPr>
        <w:t xml:space="preserve"> </w:t>
      </w:r>
      <w:r w:rsidR="00DB6DAD" w:rsidRPr="009840FD">
        <w:rPr>
          <w:b/>
          <w:szCs w:val="24"/>
        </w:rPr>
        <w:t>часов 00</w:t>
      </w:r>
      <w:r w:rsidR="00D570A0">
        <w:rPr>
          <w:b/>
          <w:szCs w:val="24"/>
        </w:rPr>
        <w:t xml:space="preserve"> </w:t>
      </w:r>
      <w:r w:rsidR="00DB6DAD" w:rsidRPr="009840FD">
        <w:rPr>
          <w:b/>
          <w:szCs w:val="24"/>
        </w:rPr>
        <w:t>минут</w:t>
      </w:r>
      <w:r w:rsidR="00DB6DAD" w:rsidRPr="009840FD">
        <w:rPr>
          <w:szCs w:val="24"/>
        </w:rPr>
        <w:t xml:space="preserve"> (время местное) по адресу:  г. Иркутск, ул. </w:t>
      </w:r>
      <w:proofErr w:type="gramStart"/>
      <w:r w:rsidR="00DB6DAD" w:rsidRPr="009840FD">
        <w:rPr>
          <w:szCs w:val="24"/>
        </w:rPr>
        <w:t>Партизанская</w:t>
      </w:r>
      <w:proofErr w:type="gramEnd"/>
      <w:r w:rsidR="00DB6DAD" w:rsidRPr="009840FD">
        <w:rPr>
          <w:szCs w:val="24"/>
        </w:rPr>
        <w:t xml:space="preserve">, 1, 3-й этаж, аукционный зал. </w:t>
      </w:r>
    </w:p>
    <w:p w:rsidR="0024483C" w:rsidRPr="009840FD" w:rsidRDefault="006E5060" w:rsidP="0024483C">
      <w:pPr>
        <w:pStyle w:val="a3"/>
        <w:suppressAutoHyphens/>
        <w:ind w:firstLine="709"/>
        <w:jc w:val="both"/>
        <w:rPr>
          <w:szCs w:val="24"/>
        </w:rPr>
      </w:pPr>
      <w:r w:rsidRPr="009840FD">
        <w:rPr>
          <w:szCs w:val="24"/>
        </w:rPr>
        <w:t xml:space="preserve">     </w:t>
      </w:r>
      <w:r w:rsidR="00DB6DAD" w:rsidRPr="009840FD">
        <w:rPr>
          <w:szCs w:val="24"/>
        </w:rPr>
        <w:t xml:space="preserve">Заявки принимаются ежедневно с  </w:t>
      </w:r>
      <w:r w:rsidR="009840FD">
        <w:rPr>
          <w:b/>
          <w:szCs w:val="24"/>
        </w:rPr>
        <w:t>20 ноября</w:t>
      </w:r>
      <w:r w:rsidR="00DB6DAD" w:rsidRPr="009840FD">
        <w:rPr>
          <w:b/>
          <w:szCs w:val="24"/>
        </w:rPr>
        <w:t xml:space="preserve">  2017 г. по  </w:t>
      </w:r>
      <w:r w:rsidR="00D570A0">
        <w:rPr>
          <w:b/>
          <w:szCs w:val="24"/>
        </w:rPr>
        <w:t>14 декабря</w:t>
      </w:r>
      <w:r w:rsidR="00DB6DAD" w:rsidRPr="009840FD">
        <w:rPr>
          <w:b/>
          <w:szCs w:val="24"/>
        </w:rPr>
        <w:t xml:space="preserve"> 2017 г.</w:t>
      </w:r>
      <w:r w:rsidR="00DB6DAD" w:rsidRPr="009840FD">
        <w:rPr>
          <w:szCs w:val="24"/>
        </w:rPr>
        <w:t xml:space="preserve"> с 09-00 до 17-00 часов (обед с 13-00 до 14-00) по адресу:  г. Иркутск, ул. </w:t>
      </w:r>
      <w:proofErr w:type="gramStart"/>
      <w:r w:rsidR="00DB6DAD" w:rsidRPr="009840FD">
        <w:rPr>
          <w:szCs w:val="24"/>
        </w:rPr>
        <w:t>Партизанская</w:t>
      </w:r>
      <w:proofErr w:type="gramEnd"/>
      <w:r w:rsidR="00DB6DAD" w:rsidRPr="009840FD">
        <w:rPr>
          <w:szCs w:val="24"/>
        </w:rPr>
        <w:t>, 1, 3-й этаж, офис  49.</w:t>
      </w:r>
      <w:r w:rsidR="0024483C" w:rsidRPr="009840FD">
        <w:rPr>
          <w:szCs w:val="24"/>
        </w:rPr>
        <w:t xml:space="preserve"> </w:t>
      </w:r>
    </w:p>
    <w:p w:rsidR="00DB6DAD" w:rsidRPr="009840FD" w:rsidRDefault="0024483C" w:rsidP="0024483C">
      <w:pPr>
        <w:pStyle w:val="a3"/>
        <w:suppressAutoHyphens/>
        <w:ind w:firstLine="709"/>
        <w:jc w:val="both"/>
        <w:rPr>
          <w:szCs w:val="24"/>
        </w:rPr>
      </w:pPr>
      <w:r w:rsidRPr="009840FD">
        <w:rPr>
          <w:szCs w:val="24"/>
        </w:rPr>
        <w:t xml:space="preserve">       </w:t>
      </w:r>
      <w:proofErr w:type="gramStart"/>
      <w:r w:rsidR="00DB6DAD" w:rsidRPr="009840FD">
        <w:rPr>
          <w:szCs w:val="24"/>
        </w:rPr>
        <w:t>Дата о</w:t>
      </w:r>
      <w:r w:rsidR="00773935" w:rsidRPr="009840FD">
        <w:rPr>
          <w:szCs w:val="24"/>
        </w:rPr>
        <w:t xml:space="preserve">пределения участников аукциона -  </w:t>
      </w:r>
      <w:r w:rsidR="00D570A0">
        <w:rPr>
          <w:b/>
          <w:szCs w:val="24"/>
        </w:rPr>
        <w:t>18 декабря</w:t>
      </w:r>
      <w:r w:rsidR="00DB6DAD" w:rsidRPr="009840FD">
        <w:rPr>
          <w:b/>
          <w:szCs w:val="24"/>
        </w:rPr>
        <w:t xml:space="preserve"> 2017 г. в </w:t>
      </w:r>
      <w:r w:rsidR="00041604" w:rsidRPr="009840FD">
        <w:rPr>
          <w:b/>
          <w:szCs w:val="24"/>
        </w:rPr>
        <w:t xml:space="preserve">16 </w:t>
      </w:r>
      <w:r w:rsidR="00DB6DAD" w:rsidRPr="009840FD">
        <w:rPr>
          <w:b/>
          <w:szCs w:val="24"/>
        </w:rPr>
        <w:t>час. 00 мин</w:t>
      </w:r>
      <w:r w:rsidR="00DB6DAD" w:rsidRPr="009840FD">
        <w:rPr>
          <w:szCs w:val="24"/>
        </w:rPr>
        <w:t>. (время местное) по адресу: г. Иркутск, ул. Партизанская, 1, 3-й этаж, офис  49.</w:t>
      </w:r>
      <w:proofErr w:type="gramEnd"/>
    </w:p>
    <w:p w:rsidR="00DB6DAD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947036">
        <w:rPr>
          <w:szCs w:val="24"/>
        </w:rPr>
        <w:t xml:space="preserve">Справки по телефону: (83952) 297-138, 207-518, в Интернете по адресу:  </w:t>
      </w:r>
      <w:hyperlink r:id="rId6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irkfi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7" w:history="1">
        <w:r w:rsidR="003418E9" w:rsidRPr="004A5623">
          <w:rPr>
            <w:rStyle w:val="aa"/>
            <w:szCs w:val="24"/>
            <w:lang w:val="en-US"/>
          </w:rPr>
          <w:t>www</w:t>
        </w:r>
        <w:r w:rsidR="003418E9" w:rsidRPr="004A5623">
          <w:rPr>
            <w:rStyle w:val="aa"/>
            <w:szCs w:val="24"/>
          </w:rPr>
          <w:t>.</w:t>
        </w:r>
        <w:r w:rsidR="003418E9" w:rsidRPr="004A5623">
          <w:rPr>
            <w:rStyle w:val="aa"/>
            <w:szCs w:val="24"/>
            <w:lang w:val="en-US"/>
          </w:rPr>
          <w:t>mio</w:t>
        </w:r>
        <w:r w:rsidR="003418E9" w:rsidRPr="004A5623">
          <w:rPr>
            <w:rStyle w:val="aa"/>
            <w:szCs w:val="24"/>
          </w:rPr>
          <w:t>.</w:t>
        </w:r>
        <w:r w:rsidR="003418E9" w:rsidRPr="004A5623">
          <w:rPr>
            <w:rStyle w:val="aa"/>
            <w:szCs w:val="24"/>
            <w:lang w:val="en-US"/>
          </w:rPr>
          <w:t>irkobl</w:t>
        </w:r>
        <w:r w:rsidR="003418E9" w:rsidRPr="004A5623">
          <w:rPr>
            <w:rStyle w:val="aa"/>
            <w:szCs w:val="24"/>
          </w:rPr>
          <w:t>.</w:t>
        </w:r>
        <w:r w:rsidR="003418E9" w:rsidRPr="004A5623">
          <w:rPr>
            <w:rStyle w:val="aa"/>
            <w:szCs w:val="24"/>
            <w:lang w:val="en-US"/>
          </w:rPr>
          <w:t>ru</w:t>
        </w:r>
      </w:hyperlink>
      <w:r w:rsidRPr="00947036">
        <w:rPr>
          <w:szCs w:val="24"/>
        </w:rPr>
        <w:t xml:space="preserve">, </w:t>
      </w:r>
      <w:hyperlink r:id="rId8" w:history="1">
        <w:r w:rsidRPr="00947036">
          <w:rPr>
            <w:rStyle w:val="aa"/>
            <w:color w:val="auto"/>
            <w:szCs w:val="24"/>
            <w:lang w:val="en-US"/>
          </w:rPr>
          <w:t>www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torgi</w:t>
        </w:r>
        <w:r w:rsidRPr="00947036">
          <w:rPr>
            <w:rStyle w:val="aa"/>
            <w:color w:val="auto"/>
            <w:szCs w:val="24"/>
          </w:rPr>
          <w:t>.</w:t>
        </w:r>
        <w:r w:rsidRPr="00947036">
          <w:rPr>
            <w:rStyle w:val="aa"/>
            <w:color w:val="auto"/>
            <w:szCs w:val="24"/>
            <w:lang w:val="en-US"/>
          </w:rPr>
          <w:t>gov</w:t>
        </w:r>
        <w:r w:rsidRPr="00947036">
          <w:rPr>
            <w:rStyle w:val="aa"/>
            <w:color w:val="auto"/>
            <w:szCs w:val="24"/>
          </w:rPr>
          <w:t>.</w:t>
        </w:r>
        <w:proofErr w:type="spellStart"/>
        <w:r w:rsidRPr="00947036">
          <w:rPr>
            <w:rStyle w:val="aa"/>
            <w:color w:val="auto"/>
            <w:szCs w:val="24"/>
            <w:lang w:val="en-US"/>
          </w:rPr>
          <w:t>ru</w:t>
        </w:r>
        <w:proofErr w:type="spellEnd"/>
      </w:hyperlink>
      <w:r w:rsidRPr="00947036">
        <w:rPr>
          <w:szCs w:val="24"/>
        </w:rPr>
        <w:t xml:space="preserve"> .</w:t>
      </w:r>
    </w:p>
    <w:p w:rsidR="001F3455" w:rsidRPr="00663F60" w:rsidRDefault="001F3455" w:rsidP="00663F60">
      <w:pPr>
        <w:pStyle w:val="a3"/>
        <w:suppressAutoHyphens/>
        <w:ind w:firstLine="709"/>
        <w:jc w:val="both"/>
        <w:rPr>
          <w:sz w:val="14"/>
          <w:szCs w:val="24"/>
        </w:rPr>
      </w:pPr>
    </w:p>
    <w:p w:rsidR="001F3455" w:rsidRPr="001F3455" w:rsidRDefault="005D7BEF" w:rsidP="00663F60">
      <w:pPr>
        <w:pStyle w:val="a3"/>
        <w:suppressAutoHyphens/>
        <w:ind w:firstLine="709"/>
        <w:jc w:val="both"/>
        <w:rPr>
          <w:b/>
          <w:szCs w:val="24"/>
        </w:rPr>
      </w:pPr>
      <w:r>
        <w:rPr>
          <w:b/>
          <w:szCs w:val="24"/>
        </w:rPr>
        <w:t>Лот №1.</w:t>
      </w:r>
    </w:p>
    <w:p w:rsidR="00DB6DAD" w:rsidRPr="008C1D88" w:rsidRDefault="00DB6DAD" w:rsidP="00663F60">
      <w:pPr>
        <w:pStyle w:val="a3"/>
        <w:suppressAutoHyphens/>
        <w:ind w:firstLine="709"/>
        <w:jc w:val="both"/>
        <w:rPr>
          <w:sz w:val="4"/>
          <w:szCs w:val="24"/>
          <w:highlight w:val="yellow"/>
        </w:rPr>
      </w:pPr>
    </w:p>
    <w:p w:rsidR="00BA3D41" w:rsidRPr="008F6BB9" w:rsidRDefault="00DB6DAD" w:rsidP="00663F60">
      <w:pPr>
        <w:pStyle w:val="a3"/>
        <w:suppressAutoHyphens/>
        <w:ind w:firstLine="709"/>
        <w:jc w:val="both"/>
      </w:pPr>
      <w:r w:rsidRPr="00947036">
        <w:rPr>
          <w:b/>
          <w:szCs w:val="24"/>
        </w:rPr>
        <w:t>Характеристика земельного участка:</w:t>
      </w:r>
      <w:r w:rsidR="00B112AA">
        <w:rPr>
          <w:b/>
          <w:szCs w:val="24"/>
        </w:rPr>
        <w:t xml:space="preserve"> з</w:t>
      </w:r>
      <w:r w:rsidRPr="00947036">
        <w:rPr>
          <w:szCs w:val="24"/>
        </w:rPr>
        <w:t>емельный участок из земель населенных пунктов</w:t>
      </w:r>
      <w:r w:rsidR="00B112AA">
        <w:rPr>
          <w:szCs w:val="24"/>
        </w:rPr>
        <w:t xml:space="preserve"> </w:t>
      </w:r>
      <w:r w:rsidRPr="00947036">
        <w:t xml:space="preserve">площадью </w:t>
      </w:r>
      <w:r w:rsidR="0024483C">
        <w:t>2000</w:t>
      </w:r>
      <w:r w:rsidRPr="00947036">
        <w:t xml:space="preserve"> кв</w:t>
      </w:r>
      <w:proofErr w:type="gramStart"/>
      <w:r w:rsidRPr="00947036">
        <w:t>.м</w:t>
      </w:r>
      <w:proofErr w:type="gramEnd"/>
      <w:r w:rsidRPr="00947036">
        <w:t xml:space="preserve"> </w:t>
      </w:r>
      <w:r w:rsidRPr="008F6BB9">
        <w:t>кадастровый номер 38:06:</w:t>
      </w:r>
      <w:r w:rsidR="0024483C">
        <w:t>100302:1455</w:t>
      </w:r>
      <w:r w:rsidRPr="008F6BB9">
        <w:t>, адрес (описание местоположения): Иркутская об</w:t>
      </w:r>
      <w:r w:rsidR="00B112AA">
        <w:t xml:space="preserve">ласть, Иркутский район, д. Куда, </w:t>
      </w:r>
      <w:r w:rsidR="0024483C">
        <w:t>ул. Луговая, 15/3.</w:t>
      </w:r>
    </w:p>
    <w:p w:rsidR="00DB6DAD" w:rsidRPr="008F6BB9" w:rsidRDefault="00DB6DAD" w:rsidP="00663F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 xml:space="preserve">Право на земельный участок: </w:t>
      </w:r>
      <w:r w:rsidRPr="008F6BB9">
        <w:t>государственная собственность (право собственности не разграничено)</w:t>
      </w:r>
      <w:r w:rsidRPr="008F6BB9">
        <w:rPr>
          <w:b/>
        </w:rPr>
        <w:t>.</w:t>
      </w:r>
    </w:p>
    <w:p w:rsidR="00DB6DAD" w:rsidRPr="008F6BB9" w:rsidRDefault="00DB6DAD" w:rsidP="00663F60">
      <w:pPr>
        <w:tabs>
          <w:tab w:val="left" w:pos="540"/>
          <w:tab w:val="left" w:pos="720"/>
        </w:tabs>
        <w:ind w:firstLine="709"/>
        <w:jc w:val="both"/>
      </w:pPr>
      <w:r w:rsidRPr="008F6BB9">
        <w:rPr>
          <w:b/>
        </w:rPr>
        <w:t xml:space="preserve">Основной вид разрешенного использования земельного участка: </w:t>
      </w:r>
      <w:r w:rsidRPr="008F6BB9">
        <w:t>индивидуальн</w:t>
      </w:r>
      <w:r w:rsidR="00B112AA">
        <w:t>ы</w:t>
      </w:r>
      <w:r w:rsidRPr="008F6BB9">
        <w:t>е  жил</w:t>
      </w:r>
      <w:r w:rsidR="00B112AA">
        <w:t>ые дома с приусадебными земельными участками</w:t>
      </w:r>
      <w:r w:rsidRPr="008F6BB9">
        <w:t>.</w:t>
      </w:r>
    </w:p>
    <w:p w:rsidR="00DB6DAD" w:rsidRDefault="00DB6DAD" w:rsidP="00663F60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 xml:space="preserve">Основной вид использования объекта капитального строительства: </w:t>
      </w:r>
      <w:r w:rsidRPr="008F6BB9">
        <w:t>индивидуальны</w:t>
      </w:r>
      <w:r w:rsidR="00B112AA">
        <w:t>й</w:t>
      </w:r>
      <w:r w:rsidRPr="008F6BB9">
        <w:t xml:space="preserve"> жил</w:t>
      </w:r>
      <w:r w:rsidR="00B112AA">
        <w:t>ой</w:t>
      </w:r>
      <w:r w:rsidRPr="008F6BB9">
        <w:t xml:space="preserve"> дом.</w:t>
      </w:r>
    </w:p>
    <w:p w:rsidR="00DB6DAD" w:rsidRPr="008F6BB9" w:rsidRDefault="00DB6DAD" w:rsidP="00663F60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F6BB9">
        <w:rPr>
          <w:b/>
        </w:rPr>
        <w:t>К</w:t>
      </w:r>
      <w:r w:rsidRPr="008F6BB9">
        <w:rPr>
          <w:b/>
          <w:color w:val="000000"/>
        </w:rPr>
        <w:t xml:space="preserve">атегория земель: </w:t>
      </w:r>
      <w:r w:rsidRPr="008F6BB9">
        <w:rPr>
          <w:color w:val="000000"/>
        </w:rPr>
        <w:t>земли населенных пунктов.</w:t>
      </w:r>
      <w:r w:rsidRPr="008F6BB9">
        <w:rPr>
          <w:b/>
          <w:color w:val="000000"/>
        </w:rPr>
        <w:tab/>
      </w:r>
    </w:p>
    <w:p w:rsidR="00DB6DAD" w:rsidRDefault="00DB6DAD" w:rsidP="00663F60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8F6BB9">
        <w:rPr>
          <w:b/>
          <w:color w:val="000000"/>
        </w:rPr>
        <w:t>Максимально и минимально допустимые  параметры разрешенного строительства:</w:t>
      </w:r>
    </w:p>
    <w:p w:rsidR="003418E9" w:rsidRPr="003418E9" w:rsidRDefault="003418E9" w:rsidP="00663F60">
      <w:pPr>
        <w:autoSpaceDE w:val="0"/>
        <w:autoSpaceDN w:val="0"/>
        <w:adjustRightInd w:val="0"/>
        <w:ind w:firstLine="709"/>
        <w:jc w:val="both"/>
      </w:pPr>
      <w:r w:rsidRPr="003418E9">
        <w:t xml:space="preserve">В соответствии с правилами землепользования и застройки </w:t>
      </w:r>
      <w:proofErr w:type="spellStart"/>
      <w:r w:rsidRPr="003418E9">
        <w:t>Хомутовского</w:t>
      </w:r>
      <w:proofErr w:type="spellEnd"/>
      <w:r w:rsidRPr="003418E9">
        <w:t xml:space="preserve"> муниципального образования, земельный участок расположен в зоне застройки индивидуальными жилыми домами.</w:t>
      </w:r>
    </w:p>
    <w:p w:rsidR="00DB6DAD" w:rsidRPr="008F6BB9" w:rsidRDefault="00DB6DAD" w:rsidP="00663F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8F6BB9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DB6DAD" w:rsidRPr="008F6BB9" w:rsidRDefault="006E064A" w:rsidP="00663F60">
      <w:pPr>
        <w:tabs>
          <w:tab w:val="left" w:pos="540"/>
          <w:tab w:val="left" w:pos="720"/>
        </w:tabs>
        <w:ind w:firstLine="709"/>
        <w:jc w:val="both"/>
      </w:pPr>
      <w:r>
        <w:tab/>
        <w:t xml:space="preserve">Письмо </w:t>
      </w:r>
      <w:r w:rsidR="00DB6DAD" w:rsidRPr="008F6BB9">
        <w:t xml:space="preserve"> филиала ОАО «ИЭСК» </w:t>
      </w:r>
      <w:r w:rsidR="00B112AA">
        <w:t>«</w:t>
      </w:r>
      <w:r w:rsidR="00DB6DAD" w:rsidRPr="008F6BB9">
        <w:t>Восточные электрические сети</w:t>
      </w:r>
      <w:r w:rsidR="00B112AA">
        <w:t>»</w:t>
      </w:r>
      <w:r w:rsidR="00DB6DAD" w:rsidRPr="008F6BB9">
        <w:t xml:space="preserve"> </w:t>
      </w:r>
      <w:r w:rsidR="0024483C">
        <w:t>от 28.04.2017 №1227 «</w:t>
      </w:r>
      <w:r>
        <w:t>О</w:t>
      </w:r>
      <w:r w:rsidR="00DB6DAD" w:rsidRPr="008F6BB9">
        <w:t xml:space="preserve"> технологическом присоединении</w:t>
      </w:r>
      <w:r>
        <w:t>».</w:t>
      </w:r>
    </w:p>
    <w:p w:rsidR="00DB6DAD" w:rsidRPr="008F6BB9" w:rsidRDefault="006E064A" w:rsidP="006E064A">
      <w:pPr>
        <w:tabs>
          <w:tab w:val="left" w:pos="540"/>
          <w:tab w:val="left" w:pos="720"/>
        </w:tabs>
        <w:ind w:firstLine="709"/>
        <w:jc w:val="both"/>
      </w:pPr>
      <w:r>
        <w:tab/>
        <w:t>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Южнобайкальское</w:t>
      </w:r>
      <w:proofErr w:type="spellEnd"/>
      <w:r>
        <w:t>»</w:t>
      </w:r>
      <w:r w:rsidR="00DB6DAD" w:rsidRPr="008F6BB9">
        <w:t xml:space="preserve"> от </w:t>
      </w:r>
      <w:r w:rsidR="0024483C">
        <w:t>11.05.2017</w:t>
      </w:r>
      <w:r w:rsidR="00DB6DAD" w:rsidRPr="008F6BB9">
        <w:t>г.</w:t>
      </w:r>
      <w:r w:rsidR="0024483C">
        <w:t xml:space="preserve"> №124</w:t>
      </w:r>
      <w:r>
        <w:t>.</w:t>
      </w:r>
      <w:r w:rsidR="00DB6DAD" w:rsidRPr="008F6BB9">
        <w:t xml:space="preserve"> о</w:t>
      </w:r>
      <w:r w:rsidR="00C51221">
        <w:t xml:space="preserve">б отсутствии </w:t>
      </w:r>
      <w:r w:rsidR="00DB6DAD" w:rsidRPr="008F6BB9">
        <w:t>сет</w:t>
      </w:r>
      <w:r w:rsidR="00C51221">
        <w:t>ей</w:t>
      </w:r>
      <w:r w:rsidR="00DB6DAD" w:rsidRPr="008F6BB9">
        <w:t xml:space="preserve"> </w:t>
      </w:r>
      <w:r w:rsidR="00C51221">
        <w:t xml:space="preserve">централизованного </w:t>
      </w:r>
      <w:r w:rsidR="00DB6DAD" w:rsidRPr="008F6BB9">
        <w:t>водоснабжения и водоотведения.</w:t>
      </w:r>
    </w:p>
    <w:p w:rsidR="00DB6DAD" w:rsidRPr="008F6BB9" w:rsidRDefault="00DB6DAD" w:rsidP="00663F60">
      <w:pPr>
        <w:autoSpaceDE w:val="0"/>
        <w:autoSpaceDN w:val="0"/>
        <w:adjustRightInd w:val="0"/>
        <w:ind w:firstLine="709"/>
        <w:jc w:val="both"/>
        <w:rPr>
          <w:sz w:val="22"/>
        </w:rPr>
      </w:pPr>
      <w:r w:rsidRPr="008F6BB9">
        <w:rPr>
          <w:b/>
        </w:rPr>
        <w:t>Цель использования земельного участка:</w:t>
      </w:r>
      <w:r w:rsidRPr="008F6BB9">
        <w:t xml:space="preserve"> индивидуальные жилые дома</w:t>
      </w:r>
    </w:p>
    <w:p w:rsidR="00DB6DAD" w:rsidRDefault="00DB6DAD" w:rsidP="00663F60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>Срок действия договора аренды</w:t>
      </w:r>
      <w:r w:rsidRPr="008F6BB9">
        <w:t>: 20 лет</w:t>
      </w:r>
    </w:p>
    <w:p w:rsidR="006E064A" w:rsidRDefault="00DB6DAD" w:rsidP="00663F60">
      <w:pPr>
        <w:autoSpaceDE w:val="0"/>
        <w:autoSpaceDN w:val="0"/>
        <w:adjustRightInd w:val="0"/>
        <w:ind w:firstLine="709"/>
        <w:jc w:val="both"/>
        <w:rPr>
          <w:b/>
        </w:rPr>
      </w:pPr>
      <w:r w:rsidRPr="00B67CF4">
        <w:rPr>
          <w:b/>
        </w:rPr>
        <w:t>Дополнительная информация:</w:t>
      </w:r>
      <w:r w:rsidR="00C51221">
        <w:rPr>
          <w:b/>
        </w:rPr>
        <w:t xml:space="preserve"> </w:t>
      </w:r>
    </w:p>
    <w:p w:rsidR="004A6938" w:rsidRDefault="006E064A" w:rsidP="006E064A">
      <w:pPr>
        <w:autoSpaceDE w:val="0"/>
        <w:autoSpaceDN w:val="0"/>
        <w:adjustRightInd w:val="0"/>
        <w:ind w:firstLine="709"/>
        <w:jc w:val="both"/>
      </w:pPr>
      <w:r>
        <w:rPr>
          <w:b/>
        </w:rPr>
        <w:t>-</w:t>
      </w:r>
      <w:r w:rsidR="004A6938">
        <w:rPr>
          <w:b/>
        </w:rPr>
        <w:t xml:space="preserve"> </w:t>
      </w:r>
      <w:r w:rsidR="004A6938">
        <w:t>Отсутствуют централизованные сети водоснабжения и водоотведения</w:t>
      </w:r>
      <w:r w:rsidR="00DB6DAD" w:rsidRPr="00B67CF4">
        <w:t xml:space="preserve">.        </w:t>
      </w:r>
    </w:p>
    <w:p w:rsidR="00DB6DAD" w:rsidRPr="005D7BEF" w:rsidRDefault="005D7BEF" w:rsidP="005D7BEF">
      <w:pPr>
        <w:autoSpaceDE w:val="0"/>
        <w:autoSpaceDN w:val="0"/>
        <w:adjustRightInd w:val="0"/>
        <w:jc w:val="both"/>
      </w:pPr>
      <w:r>
        <w:t xml:space="preserve">           </w:t>
      </w:r>
      <w:r w:rsidR="00DB6DAD" w:rsidRPr="008F6BB9">
        <w:rPr>
          <w:b/>
        </w:rPr>
        <w:t xml:space="preserve">Начальный размер годовой арендной платы: </w:t>
      </w:r>
      <w:r w:rsidR="0024483C">
        <w:rPr>
          <w:b/>
        </w:rPr>
        <w:t>43 000</w:t>
      </w:r>
      <w:r w:rsidR="00DB6DAD" w:rsidRPr="008F6BB9">
        <w:rPr>
          <w:b/>
        </w:rPr>
        <w:t xml:space="preserve"> (</w:t>
      </w:r>
      <w:r w:rsidR="0024483C">
        <w:rPr>
          <w:b/>
        </w:rPr>
        <w:t>Сорок три тысячи</w:t>
      </w:r>
      <w:r w:rsidR="00DB6DAD" w:rsidRPr="008F6BB9">
        <w:rPr>
          <w:b/>
        </w:rPr>
        <w:t>)</w:t>
      </w:r>
      <w:r w:rsidR="00881B91">
        <w:rPr>
          <w:b/>
        </w:rPr>
        <w:t xml:space="preserve"> </w:t>
      </w:r>
      <w:r w:rsidR="00DB6DAD" w:rsidRPr="008F6BB9">
        <w:t>рублей.</w:t>
      </w:r>
    </w:p>
    <w:p w:rsidR="00DB6DAD" w:rsidRPr="008F6BB9" w:rsidRDefault="00DB6DAD" w:rsidP="00663F60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 xml:space="preserve">Шаг аукциона: </w:t>
      </w:r>
      <w:r w:rsidRPr="008F6BB9">
        <w:t xml:space="preserve">3% от начального размера годовой арендной платы в сумме </w:t>
      </w:r>
      <w:r w:rsidR="0024483C">
        <w:rPr>
          <w:b/>
        </w:rPr>
        <w:t>1290 (Одна тысяча двести девяносто</w:t>
      </w:r>
      <w:r w:rsidR="00C51221">
        <w:rPr>
          <w:b/>
        </w:rPr>
        <w:t xml:space="preserve">) </w:t>
      </w:r>
      <w:r w:rsidRPr="008F6BB9">
        <w:t>рублей;</w:t>
      </w:r>
    </w:p>
    <w:p w:rsidR="001F3455" w:rsidRDefault="00DB6DAD" w:rsidP="00663F60">
      <w:pPr>
        <w:autoSpaceDE w:val="0"/>
        <w:autoSpaceDN w:val="0"/>
        <w:adjustRightInd w:val="0"/>
        <w:ind w:firstLine="709"/>
        <w:jc w:val="both"/>
      </w:pPr>
      <w:r w:rsidRPr="008F6BB9">
        <w:rPr>
          <w:b/>
        </w:rPr>
        <w:t xml:space="preserve"> Размер задатка: </w:t>
      </w:r>
      <w:r w:rsidRPr="008F6BB9">
        <w:t xml:space="preserve">50 % от начального размера годовой арендной платы в сумме </w:t>
      </w:r>
      <w:r w:rsidR="0024483C">
        <w:rPr>
          <w:b/>
        </w:rPr>
        <w:t>21 500</w:t>
      </w:r>
      <w:r w:rsidR="001F3455">
        <w:rPr>
          <w:b/>
        </w:rPr>
        <w:t xml:space="preserve"> </w:t>
      </w:r>
      <w:r w:rsidRPr="008F6BB9">
        <w:rPr>
          <w:b/>
        </w:rPr>
        <w:t>(</w:t>
      </w:r>
      <w:r w:rsidR="0024483C">
        <w:rPr>
          <w:b/>
        </w:rPr>
        <w:t>Двадцать одна тысяча пятьсот</w:t>
      </w:r>
      <w:r>
        <w:t>)  рублей.</w:t>
      </w:r>
    </w:p>
    <w:p w:rsidR="005D7BEF" w:rsidRDefault="005D7BEF" w:rsidP="00663F60">
      <w:pPr>
        <w:autoSpaceDE w:val="0"/>
        <w:autoSpaceDN w:val="0"/>
        <w:adjustRightInd w:val="0"/>
        <w:ind w:firstLine="709"/>
        <w:jc w:val="both"/>
      </w:pPr>
    </w:p>
    <w:p w:rsidR="005D7BEF" w:rsidRDefault="004054C9" w:rsidP="004054C9">
      <w:pPr>
        <w:autoSpaceDE w:val="0"/>
        <w:autoSpaceDN w:val="0"/>
        <w:adjustRightInd w:val="0"/>
        <w:jc w:val="both"/>
        <w:rPr>
          <w:b/>
        </w:rPr>
      </w:pPr>
      <w:r>
        <w:rPr>
          <w:b/>
          <w:lang w:val="en-US"/>
        </w:rPr>
        <w:t xml:space="preserve">            </w:t>
      </w:r>
      <w:bookmarkStart w:id="0" w:name="_GoBack"/>
      <w:bookmarkEnd w:id="0"/>
      <w:r w:rsidR="005D7BEF" w:rsidRPr="005D7BEF">
        <w:rPr>
          <w:b/>
        </w:rPr>
        <w:t>Лот №2.</w:t>
      </w:r>
    </w:p>
    <w:p w:rsidR="00216844" w:rsidRPr="005D7BEF" w:rsidRDefault="00216844" w:rsidP="0021684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5D7BEF" w:rsidRPr="005D7BEF" w:rsidRDefault="005D7BEF" w:rsidP="005D7BEF">
      <w:pPr>
        <w:autoSpaceDE w:val="0"/>
        <w:autoSpaceDN w:val="0"/>
        <w:adjustRightInd w:val="0"/>
        <w:ind w:firstLine="709"/>
        <w:jc w:val="both"/>
      </w:pPr>
      <w:r w:rsidRPr="005D7BEF">
        <w:rPr>
          <w:b/>
        </w:rPr>
        <w:t xml:space="preserve">Характеристика земельного участка: </w:t>
      </w:r>
      <w:r w:rsidRPr="005D7BEF">
        <w:t xml:space="preserve">земельный участок из земель </w:t>
      </w:r>
      <w:r>
        <w:t>населенных пунктов площадью 637</w:t>
      </w:r>
      <w:r w:rsidRPr="005D7BEF">
        <w:t xml:space="preserve"> кв</w:t>
      </w:r>
      <w:proofErr w:type="gramStart"/>
      <w:r w:rsidRPr="005D7BEF">
        <w:t>.м</w:t>
      </w:r>
      <w:proofErr w:type="gramEnd"/>
      <w:r w:rsidRPr="005D7BEF">
        <w:t xml:space="preserve"> кадастровый номер 38:06:</w:t>
      </w:r>
      <w:r>
        <w:t>100401:589</w:t>
      </w:r>
      <w:r w:rsidRPr="005D7BEF">
        <w:t xml:space="preserve">, адрес (описание </w:t>
      </w:r>
      <w:r w:rsidRPr="005D7BEF">
        <w:lastRenderedPageBreak/>
        <w:t xml:space="preserve">местоположения): Иркутская область, Иркутский район, </w:t>
      </w:r>
      <w:r>
        <w:t>д. Талька, пер. Снежный, 11, в границах 100-метровой водоохраной зоны реки Талька,</w:t>
      </w:r>
      <w:r w:rsidR="0038406A">
        <w:t xml:space="preserve"> частично в охранной зоне объектов электросетевого хозяйства.</w:t>
      </w:r>
      <w:r>
        <w:t xml:space="preserve"> </w:t>
      </w:r>
    </w:p>
    <w:p w:rsidR="005D7BEF" w:rsidRPr="0038406A" w:rsidRDefault="005D7BEF" w:rsidP="005D7BEF">
      <w:pPr>
        <w:autoSpaceDE w:val="0"/>
        <w:autoSpaceDN w:val="0"/>
        <w:adjustRightInd w:val="0"/>
        <w:ind w:firstLine="709"/>
        <w:jc w:val="both"/>
      </w:pPr>
      <w:r w:rsidRPr="005D7BEF">
        <w:rPr>
          <w:b/>
        </w:rPr>
        <w:t xml:space="preserve">Право на земельный участок: </w:t>
      </w:r>
      <w:r w:rsidRPr="0038406A">
        <w:t>государственная собственность (право собственности не разграничено).</w:t>
      </w:r>
    </w:p>
    <w:p w:rsidR="005D7BEF" w:rsidRPr="0038406A" w:rsidRDefault="005D7BEF" w:rsidP="005D7BEF">
      <w:pPr>
        <w:autoSpaceDE w:val="0"/>
        <w:autoSpaceDN w:val="0"/>
        <w:adjustRightInd w:val="0"/>
        <w:ind w:firstLine="709"/>
        <w:jc w:val="both"/>
      </w:pPr>
      <w:r w:rsidRPr="005D7BEF">
        <w:rPr>
          <w:b/>
        </w:rPr>
        <w:t xml:space="preserve">Основной вид разрешенного использования земельного участка: </w:t>
      </w:r>
      <w:r w:rsidRPr="0038406A">
        <w:t>индивидуальные  жилые дома с приусадебными земельными участками.</w:t>
      </w:r>
    </w:p>
    <w:p w:rsidR="005D7BEF" w:rsidRPr="005D7BEF" w:rsidRDefault="005D7BEF" w:rsidP="005D7BEF">
      <w:pPr>
        <w:autoSpaceDE w:val="0"/>
        <w:autoSpaceDN w:val="0"/>
        <w:adjustRightInd w:val="0"/>
        <w:ind w:firstLine="709"/>
        <w:jc w:val="both"/>
        <w:rPr>
          <w:b/>
        </w:rPr>
      </w:pPr>
      <w:r w:rsidRPr="005D7BEF">
        <w:rPr>
          <w:b/>
        </w:rPr>
        <w:t xml:space="preserve">Основной вид использования объекта капитального строительства: </w:t>
      </w:r>
      <w:r w:rsidRPr="0038406A">
        <w:t>индивидуальный жилой дом.</w:t>
      </w:r>
    </w:p>
    <w:p w:rsidR="005D7BEF" w:rsidRPr="005D7BEF" w:rsidRDefault="005D7BEF" w:rsidP="005D7BEF">
      <w:pPr>
        <w:autoSpaceDE w:val="0"/>
        <w:autoSpaceDN w:val="0"/>
        <w:adjustRightInd w:val="0"/>
        <w:ind w:firstLine="709"/>
        <w:jc w:val="both"/>
        <w:rPr>
          <w:b/>
        </w:rPr>
      </w:pPr>
      <w:r w:rsidRPr="005D7BEF">
        <w:rPr>
          <w:b/>
        </w:rPr>
        <w:t xml:space="preserve">Категория земель: </w:t>
      </w:r>
      <w:r w:rsidRPr="0038406A">
        <w:t>земли населенных пунктов.</w:t>
      </w:r>
      <w:r w:rsidRPr="0038406A">
        <w:tab/>
      </w:r>
    </w:p>
    <w:p w:rsidR="005D7BEF" w:rsidRPr="005D7BEF" w:rsidRDefault="005D7BEF" w:rsidP="005D7BEF">
      <w:pPr>
        <w:autoSpaceDE w:val="0"/>
        <w:autoSpaceDN w:val="0"/>
        <w:adjustRightInd w:val="0"/>
        <w:ind w:firstLine="709"/>
        <w:jc w:val="both"/>
        <w:rPr>
          <w:b/>
        </w:rPr>
      </w:pPr>
      <w:r w:rsidRPr="005D7BEF">
        <w:rPr>
          <w:b/>
        </w:rPr>
        <w:t>Максимально и минимально допустимые  параметры разрешенного строительства:</w:t>
      </w:r>
    </w:p>
    <w:p w:rsidR="003418E9" w:rsidRDefault="003418E9" w:rsidP="005D7BEF">
      <w:pPr>
        <w:autoSpaceDE w:val="0"/>
        <w:autoSpaceDN w:val="0"/>
        <w:adjustRightInd w:val="0"/>
        <w:ind w:firstLine="709"/>
        <w:jc w:val="both"/>
      </w:pPr>
      <w:r w:rsidRPr="003418E9">
        <w:t xml:space="preserve">В соответствии с правилами землепользования и застройки </w:t>
      </w:r>
      <w:proofErr w:type="spellStart"/>
      <w:r w:rsidRPr="003418E9">
        <w:t>Хомутовского</w:t>
      </w:r>
      <w:proofErr w:type="spellEnd"/>
      <w:r w:rsidRPr="003418E9">
        <w:t xml:space="preserve"> муниципального образования, </w:t>
      </w:r>
      <w:proofErr w:type="gramStart"/>
      <w:r w:rsidRPr="003418E9">
        <w:t>утвержденных</w:t>
      </w:r>
      <w:proofErr w:type="gramEnd"/>
      <w:r w:rsidRPr="003418E9">
        <w:t xml:space="preserve"> решением Думы </w:t>
      </w:r>
      <w:proofErr w:type="spellStart"/>
      <w:r w:rsidRPr="003418E9">
        <w:t>Хомутовского</w:t>
      </w:r>
      <w:proofErr w:type="spellEnd"/>
      <w:r w:rsidRPr="003418E9">
        <w:t xml:space="preserve"> муниципального образования от</w:t>
      </w:r>
      <w:r>
        <w:t xml:space="preserve"> 08.11.2013 года №16-79/</w:t>
      </w:r>
      <w:proofErr w:type="spellStart"/>
      <w:r>
        <w:t>дсп</w:t>
      </w:r>
      <w:proofErr w:type="spellEnd"/>
      <w:r>
        <w:t>.</w:t>
      </w:r>
    </w:p>
    <w:p w:rsidR="005D7BEF" w:rsidRPr="005D7BEF" w:rsidRDefault="005D7BEF" w:rsidP="005D7BEF">
      <w:pPr>
        <w:autoSpaceDE w:val="0"/>
        <w:autoSpaceDN w:val="0"/>
        <w:adjustRightInd w:val="0"/>
        <w:ind w:firstLine="709"/>
        <w:jc w:val="both"/>
        <w:rPr>
          <w:b/>
        </w:rPr>
      </w:pPr>
      <w:r w:rsidRPr="005D7BEF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5D7BEF" w:rsidRPr="0038406A" w:rsidRDefault="005D7BEF" w:rsidP="005D7BEF">
      <w:pPr>
        <w:autoSpaceDE w:val="0"/>
        <w:autoSpaceDN w:val="0"/>
        <w:adjustRightInd w:val="0"/>
        <w:ind w:firstLine="709"/>
        <w:jc w:val="both"/>
      </w:pPr>
      <w:r w:rsidRPr="005D7BEF">
        <w:rPr>
          <w:b/>
        </w:rPr>
        <w:tab/>
      </w:r>
      <w:r w:rsidRPr="0038406A">
        <w:t>Письмо  филиала ОАО «ИЭСК» «Вос</w:t>
      </w:r>
      <w:r w:rsidR="0038406A" w:rsidRPr="0038406A">
        <w:t>точные электрические сети» от 29.11</w:t>
      </w:r>
      <w:r w:rsidRPr="0038406A">
        <w:t>.20</w:t>
      </w:r>
      <w:r w:rsidR="0038406A" w:rsidRPr="0038406A">
        <w:t>16 №5863</w:t>
      </w:r>
      <w:r w:rsidRPr="0038406A">
        <w:t xml:space="preserve"> «О технологическом присоединении».</w:t>
      </w:r>
    </w:p>
    <w:p w:rsidR="005D7BEF" w:rsidRPr="0038406A" w:rsidRDefault="005D7BEF" w:rsidP="005D7BEF">
      <w:pPr>
        <w:autoSpaceDE w:val="0"/>
        <w:autoSpaceDN w:val="0"/>
        <w:adjustRightInd w:val="0"/>
        <w:ind w:firstLine="709"/>
        <w:jc w:val="both"/>
      </w:pPr>
      <w:r w:rsidRPr="005D7BEF">
        <w:rPr>
          <w:b/>
        </w:rPr>
        <w:tab/>
      </w:r>
      <w:r w:rsidRPr="0038406A">
        <w:t>Пи</w:t>
      </w:r>
      <w:r w:rsidR="0038406A" w:rsidRPr="0038406A">
        <w:t>сьм</w:t>
      </w:r>
      <w:proofErr w:type="gramStart"/>
      <w:r w:rsidR="0038406A" w:rsidRPr="0038406A">
        <w:t>о ООО</w:t>
      </w:r>
      <w:proofErr w:type="gramEnd"/>
      <w:r w:rsidR="0038406A" w:rsidRPr="0038406A">
        <w:t xml:space="preserve"> «</w:t>
      </w:r>
      <w:proofErr w:type="spellStart"/>
      <w:r w:rsidR="0038406A" w:rsidRPr="0038406A">
        <w:t>Южнобайкальское</w:t>
      </w:r>
      <w:proofErr w:type="spellEnd"/>
      <w:r w:rsidR="0038406A" w:rsidRPr="0038406A">
        <w:t>» от 07.12.2016г. №369</w:t>
      </w:r>
      <w:r w:rsidRPr="0038406A">
        <w:t>. об отсутствии сетей централизованного водоснабжения и водоотведения.</w:t>
      </w:r>
    </w:p>
    <w:p w:rsidR="005D7BEF" w:rsidRPr="005D7BEF" w:rsidRDefault="005D7BEF" w:rsidP="005D7BEF">
      <w:pPr>
        <w:autoSpaceDE w:val="0"/>
        <w:autoSpaceDN w:val="0"/>
        <w:adjustRightInd w:val="0"/>
        <w:ind w:firstLine="709"/>
        <w:jc w:val="both"/>
        <w:rPr>
          <w:b/>
        </w:rPr>
      </w:pPr>
      <w:r w:rsidRPr="005D7BEF">
        <w:rPr>
          <w:b/>
        </w:rPr>
        <w:t xml:space="preserve">Цель использования земельного участка: </w:t>
      </w:r>
      <w:r w:rsidRPr="0038406A">
        <w:t>индивидуальные жилые дома</w:t>
      </w:r>
      <w:r w:rsidR="0038406A">
        <w:t>.</w:t>
      </w:r>
    </w:p>
    <w:p w:rsidR="005D7BEF" w:rsidRPr="005D7BEF" w:rsidRDefault="005D7BEF" w:rsidP="005D7BEF">
      <w:pPr>
        <w:autoSpaceDE w:val="0"/>
        <w:autoSpaceDN w:val="0"/>
        <w:adjustRightInd w:val="0"/>
        <w:ind w:firstLine="709"/>
        <w:jc w:val="both"/>
        <w:rPr>
          <w:b/>
        </w:rPr>
      </w:pPr>
      <w:r w:rsidRPr="005D7BEF">
        <w:rPr>
          <w:b/>
        </w:rPr>
        <w:t>Срок действия договора аренды: 20 лет</w:t>
      </w:r>
    </w:p>
    <w:p w:rsidR="005D7BEF" w:rsidRPr="005D7BEF" w:rsidRDefault="005D7BEF" w:rsidP="005D7BEF">
      <w:pPr>
        <w:autoSpaceDE w:val="0"/>
        <w:autoSpaceDN w:val="0"/>
        <w:adjustRightInd w:val="0"/>
        <w:ind w:firstLine="709"/>
        <w:jc w:val="both"/>
        <w:rPr>
          <w:b/>
        </w:rPr>
      </w:pPr>
      <w:r w:rsidRPr="005D7BEF">
        <w:rPr>
          <w:b/>
        </w:rPr>
        <w:t xml:space="preserve">Дополнительная информация: </w:t>
      </w:r>
    </w:p>
    <w:p w:rsidR="0038406A" w:rsidRDefault="005D7BEF" w:rsidP="005D7BEF">
      <w:pPr>
        <w:autoSpaceDE w:val="0"/>
        <w:autoSpaceDN w:val="0"/>
        <w:adjustRightInd w:val="0"/>
        <w:ind w:firstLine="709"/>
        <w:jc w:val="both"/>
        <w:rPr>
          <w:b/>
        </w:rPr>
      </w:pPr>
      <w:r w:rsidRPr="0038406A">
        <w:t xml:space="preserve">- Отсутствуют централизованные сети водоснабжения и водоотведения. </w:t>
      </w:r>
    </w:p>
    <w:p w:rsidR="005D7BEF" w:rsidRPr="0038406A" w:rsidRDefault="0038406A" w:rsidP="005D7BEF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- </w:t>
      </w:r>
      <w:r w:rsidRPr="0038406A">
        <w:t>Земельный участок расположен внутри огороженной территории.</w:t>
      </w:r>
      <w:r w:rsidR="005D7BEF" w:rsidRPr="0038406A">
        <w:rPr>
          <w:b/>
        </w:rPr>
        <w:t xml:space="preserve">       </w:t>
      </w:r>
    </w:p>
    <w:p w:rsidR="005D7BEF" w:rsidRPr="005D7BEF" w:rsidRDefault="0038406A" w:rsidP="0038406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</w:t>
      </w:r>
      <w:r w:rsidR="005D7BEF" w:rsidRPr="005D7BEF">
        <w:rPr>
          <w:b/>
        </w:rPr>
        <w:t xml:space="preserve">  Начальный разме</w:t>
      </w:r>
      <w:r>
        <w:rPr>
          <w:b/>
        </w:rPr>
        <w:t>р годовой арендной платы: 12 000</w:t>
      </w:r>
      <w:r w:rsidR="005D7BEF" w:rsidRPr="005D7BEF">
        <w:rPr>
          <w:b/>
        </w:rPr>
        <w:t xml:space="preserve"> (</w:t>
      </w:r>
      <w:r>
        <w:rPr>
          <w:b/>
        </w:rPr>
        <w:t>Двенадцать тысяч</w:t>
      </w:r>
      <w:r w:rsidR="005D7BEF" w:rsidRPr="005D7BEF">
        <w:rPr>
          <w:b/>
        </w:rPr>
        <w:t xml:space="preserve">) </w:t>
      </w:r>
      <w:r w:rsidR="005D7BEF" w:rsidRPr="0038406A">
        <w:t>рублей.</w:t>
      </w:r>
    </w:p>
    <w:p w:rsidR="005D7BEF" w:rsidRPr="005D7BEF" w:rsidRDefault="005D7BEF" w:rsidP="005D7BEF">
      <w:pPr>
        <w:autoSpaceDE w:val="0"/>
        <w:autoSpaceDN w:val="0"/>
        <w:adjustRightInd w:val="0"/>
        <w:ind w:firstLine="709"/>
        <w:jc w:val="both"/>
        <w:rPr>
          <w:b/>
        </w:rPr>
      </w:pPr>
      <w:r w:rsidRPr="005D7BEF">
        <w:rPr>
          <w:b/>
        </w:rPr>
        <w:t>Шаг аукциона: 3% от начального размера годовой арендной</w:t>
      </w:r>
      <w:r w:rsidR="0038406A">
        <w:rPr>
          <w:b/>
        </w:rPr>
        <w:t xml:space="preserve"> платы в сумме 360 </w:t>
      </w:r>
      <w:r w:rsidRPr="005D7BEF">
        <w:rPr>
          <w:b/>
        </w:rPr>
        <w:t>(</w:t>
      </w:r>
      <w:r w:rsidR="0038406A">
        <w:rPr>
          <w:b/>
        </w:rPr>
        <w:t>Триста шестьдесят</w:t>
      </w:r>
      <w:r w:rsidRPr="005D7BEF">
        <w:rPr>
          <w:b/>
        </w:rPr>
        <w:t xml:space="preserve">) </w:t>
      </w:r>
      <w:r w:rsidRPr="0038406A">
        <w:t>рублей;</w:t>
      </w:r>
    </w:p>
    <w:p w:rsidR="00881B91" w:rsidRDefault="005D7BEF" w:rsidP="005D7BEF">
      <w:pPr>
        <w:autoSpaceDE w:val="0"/>
        <w:autoSpaceDN w:val="0"/>
        <w:adjustRightInd w:val="0"/>
        <w:ind w:firstLine="709"/>
        <w:jc w:val="both"/>
      </w:pPr>
      <w:r w:rsidRPr="005D7BEF">
        <w:rPr>
          <w:b/>
        </w:rPr>
        <w:t xml:space="preserve"> Размер задатка: 50 % от начального размера годовой арендной платы в сумме </w:t>
      </w:r>
      <w:r w:rsidR="0038406A">
        <w:rPr>
          <w:b/>
        </w:rPr>
        <w:t>6 000</w:t>
      </w:r>
      <w:r w:rsidRPr="005D7BEF">
        <w:rPr>
          <w:b/>
        </w:rPr>
        <w:t xml:space="preserve"> (</w:t>
      </w:r>
      <w:r w:rsidR="0038406A">
        <w:rPr>
          <w:b/>
        </w:rPr>
        <w:t>Шесть тысяч</w:t>
      </w:r>
      <w:r w:rsidRPr="005D7BEF">
        <w:rPr>
          <w:b/>
        </w:rPr>
        <w:t xml:space="preserve">)  </w:t>
      </w:r>
      <w:r w:rsidRPr="0038406A">
        <w:t>рублей.</w:t>
      </w:r>
    </w:p>
    <w:p w:rsidR="0038406A" w:rsidRDefault="0038406A" w:rsidP="005D7BEF">
      <w:pPr>
        <w:autoSpaceDE w:val="0"/>
        <w:autoSpaceDN w:val="0"/>
        <w:adjustRightInd w:val="0"/>
        <w:ind w:firstLine="709"/>
        <w:jc w:val="both"/>
      </w:pPr>
    </w:p>
    <w:p w:rsidR="005D7BEF" w:rsidRDefault="0038406A" w:rsidP="00216844">
      <w:pPr>
        <w:autoSpaceDE w:val="0"/>
        <w:autoSpaceDN w:val="0"/>
        <w:adjustRightInd w:val="0"/>
        <w:ind w:firstLine="709"/>
        <w:jc w:val="both"/>
        <w:rPr>
          <w:b/>
        </w:rPr>
      </w:pPr>
      <w:r w:rsidRPr="0038406A">
        <w:rPr>
          <w:b/>
        </w:rPr>
        <w:t>Лот №3.</w:t>
      </w:r>
    </w:p>
    <w:p w:rsidR="00216844" w:rsidRPr="00216844" w:rsidRDefault="00216844" w:rsidP="0021684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38406A" w:rsidRDefault="0038406A" w:rsidP="0038406A">
      <w:pPr>
        <w:autoSpaceDE w:val="0"/>
        <w:autoSpaceDN w:val="0"/>
        <w:adjustRightInd w:val="0"/>
        <w:ind w:firstLine="709"/>
        <w:jc w:val="both"/>
      </w:pPr>
      <w:r w:rsidRPr="0038406A">
        <w:rPr>
          <w:b/>
        </w:rPr>
        <w:t>Характеристика земельного участка:</w:t>
      </w:r>
      <w:r>
        <w:t xml:space="preserve"> земельный участок из земель населенных пунктов площадью 610 кв</w:t>
      </w:r>
      <w:proofErr w:type="gramStart"/>
      <w:r>
        <w:t>.м</w:t>
      </w:r>
      <w:proofErr w:type="gramEnd"/>
      <w:r>
        <w:t xml:space="preserve"> кадастровый номер 38:06:100302:1293, адрес (описание местоположения): </w:t>
      </w:r>
      <w:proofErr w:type="gramStart"/>
      <w:r>
        <w:t>Иркутская область, Иркутский район, д. Куда, ул. Луговая, 29/2 «А».</w:t>
      </w:r>
      <w:proofErr w:type="gramEnd"/>
    </w:p>
    <w:p w:rsidR="0038406A" w:rsidRDefault="0038406A" w:rsidP="0038406A">
      <w:pPr>
        <w:autoSpaceDE w:val="0"/>
        <w:autoSpaceDN w:val="0"/>
        <w:adjustRightInd w:val="0"/>
        <w:ind w:firstLine="709"/>
        <w:jc w:val="both"/>
      </w:pPr>
      <w:r w:rsidRPr="0038406A">
        <w:rPr>
          <w:b/>
        </w:rPr>
        <w:t>Право на земельный участок:</w:t>
      </w:r>
      <w:r>
        <w:t xml:space="preserve"> государственная собственность (право собственности не разграничено).</w:t>
      </w:r>
    </w:p>
    <w:p w:rsidR="0038406A" w:rsidRDefault="0038406A" w:rsidP="0038406A">
      <w:pPr>
        <w:autoSpaceDE w:val="0"/>
        <w:autoSpaceDN w:val="0"/>
        <w:adjustRightInd w:val="0"/>
        <w:ind w:firstLine="709"/>
        <w:jc w:val="both"/>
      </w:pPr>
      <w:r w:rsidRPr="0038406A">
        <w:rPr>
          <w:b/>
        </w:rPr>
        <w:t>Основной вид разрешенного использования земельного участка:</w:t>
      </w:r>
      <w:r>
        <w:t xml:space="preserve"> индивидуальные  жилые дома с приусадебными земельными участками.</w:t>
      </w:r>
    </w:p>
    <w:p w:rsidR="0038406A" w:rsidRDefault="0038406A" w:rsidP="0038406A">
      <w:pPr>
        <w:autoSpaceDE w:val="0"/>
        <w:autoSpaceDN w:val="0"/>
        <w:adjustRightInd w:val="0"/>
        <w:ind w:firstLine="709"/>
        <w:jc w:val="both"/>
      </w:pPr>
      <w:r w:rsidRPr="0038406A">
        <w:rPr>
          <w:b/>
        </w:rPr>
        <w:t>Основной вид использования объекта капитального строительства:</w:t>
      </w:r>
      <w:r>
        <w:t xml:space="preserve"> индивидуальный жилой дом.</w:t>
      </w:r>
    </w:p>
    <w:p w:rsidR="0038406A" w:rsidRDefault="0038406A" w:rsidP="0038406A">
      <w:pPr>
        <w:autoSpaceDE w:val="0"/>
        <w:autoSpaceDN w:val="0"/>
        <w:adjustRightInd w:val="0"/>
        <w:ind w:firstLine="709"/>
        <w:jc w:val="both"/>
      </w:pPr>
      <w:r w:rsidRPr="0038406A">
        <w:rPr>
          <w:b/>
        </w:rPr>
        <w:t>Категория земель:</w:t>
      </w:r>
      <w:r>
        <w:t xml:space="preserve"> земли населенных пунктов.</w:t>
      </w:r>
      <w:r>
        <w:tab/>
      </w:r>
    </w:p>
    <w:p w:rsidR="0038406A" w:rsidRPr="0038406A" w:rsidRDefault="0038406A" w:rsidP="0038406A">
      <w:pPr>
        <w:autoSpaceDE w:val="0"/>
        <w:autoSpaceDN w:val="0"/>
        <w:adjustRightInd w:val="0"/>
        <w:ind w:firstLine="709"/>
        <w:jc w:val="both"/>
        <w:rPr>
          <w:b/>
        </w:rPr>
      </w:pPr>
      <w:r w:rsidRPr="0038406A">
        <w:rPr>
          <w:b/>
        </w:rPr>
        <w:t>Максимально и минимально допустимые  параметры разрешенного строительства:</w:t>
      </w:r>
    </w:p>
    <w:p w:rsidR="003418E9" w:rsidRPr="003418E9" w:rsidRDefault="003418E9" w:rsidP="0038406A">
      <w:pPr>
        <w:autoSpaceDE w:val="0"/>
        <w:autoSpaceDN w:val="0"/>
        <w:adjustRightInd w:val="0"/>
        <w:ind w:firstLine="709"/>
        <w:jc w:val="both"/>
      </w:pPr>
      <w:r w:rsidRPr="003418E9">
        <w:t xml:space="preserve">В соответствии с правилами землепользования и застройки </w:t>
      </w:r>
      <w:proofErr w:type="spellStart"/>
      <w:r w:rsidRPr="003418E9">
        <w:t>Хомутовского</w:t>
      </w:r>
      <w:proofErr w:type="spellEnd"/>
      <w:r w:rsidRPr="003418E9">
        <w:t xml:space="preserve"> муниципального образования, земельный участок расположен в зоне застройки индивидуальными жилыми домами.</w:t>
      </w:r>
    </w:p>
    <w:p w:rsidR="0038406A" w:rsidRPr="0038406A" w:rsidRDefault="0038406A" w:rsidP="0038406A">
      <w:pPr>
        <w:autoSpaceDE w:val="0"/>
        <w:autoSpaceDN w:val="0"/>
        <w:adjustRightInd w:val="0"/>
        <w:ind w:firstLine="709"/>
        <w:jc w:val="both"/>
        <w:rPr>
          <w:b/>
        </w:rPr>
      </w:pPr>
      <w:r w:rsidRPr="0038406A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38406A" w:rsidRDefault="0038406A" w:rsidP="0038406A">
      <w:pPr>
        <w:autoSpaceDE w:val="0"/>
        <w:autoSpaceDN w:val="0"/>
        <w:adjustRightInd w:val="0"/>
        <w:ind w:firstLine="709"/>
        <w:jc w:val="both"/>
      </w:pPr>
      <w:r>
        <w:t>Письмо  филиала ОАО «ИЭСК» «Восточные электрические сети» от 12.09.2016 №1850 «О технологическом присоединении».</w:t>
      </w:r>
    </w:p>
    <w:p w:rsidR="0038406A" w:rsidRDefault="0038406A" w:rsidP="0038406A">
      <w:pPr>
        <w:autoSpaceDE w:val="0"/>
        <w:autoSpaceDN w:val="0"/>
        <w:adjustRightInd w:val="0"/>
        <w:ind w:firstLine="709"/>
        <w:jc w:val="both"/>
      </w:pPr>
      <w:r>
        <w:t>Письм</w:t>
      </w:r>
      <w:proofErr w:type="gramStart"/>
      <w:r>
        <w:t>о ООО</w:t>
      </w:r>
      <w:proofErr w:type="gramEnd"/>
      <w:r>
        <w:t xml:space="preserve"> «</w:t>
      </w:r>
      <w:proofErr w:type="spellStart"/>
      <w:r>
        <w:t>Южнобайкальское</w:t>
      </w:r>
      <w:proofErr w:type="spellEnd"/>
      <w:r>
        <w:t>» от 08.08.2016г. №205. об отсутствии сетей централизованного водоснабжения и водоотведения.</w:t>
      </w:r>
    </w:p>
    <w:p w:rsidR="0038406A" w:rsidRDefault="0038406A" w:rsidP="0038406A">
      <w:pPr>
        <w:autoSpaceDE w:val="0"/>
        <w:autoSpaceDN w:val="0"/>
        <w:adjustRightInd w:val="0"/>
        <w:ind w:firstLine="709"/>
        <w:jc w:val="both"/>
      </w:pPr>
      <w:r w:rsidRPr="0038406A">
        <w:rPr>
          <w:b/>
        </w:rPr>
        <w:t>Цель использования земельного участка:</w:t>
      </w:r>
      <w:r>
        <w:t xml:space="preserve"> индивидуальные жилые дома.</w:t>
      </w:r>
    </w:p>
    <w:p w:rsidR="0038406A" w:rsidRDefault="0038406A" w:rsidP="0038406A">
      <w:pPr>
        <w:autoSpaceDE w:val="0"/>
        <w:autoSpaceDN w:val="0"/>
        <w:adjustRightInd w:val="0"/>
        <w:ind w:firstLine="709"/>
        <w:jc w:val="both"/>
      </w:pPr>
      <w:r w:rsidRPr="0038406A">
        <w:rPr>
          <w:b/>
        </w:rPr>
        <w:t>Срок действия договора аренды:</w:t>
      </w:r>
      <w:r>
        <w:t xml:space="preserve"> 20 лет.</w:t>
      </w:r>
    </w:p>
    <w:p w:rsidR="0038406A" w:rsidRPr="0038406A" w:rsidRDefault="0038406A" w:rsidP="0038406A">
      <w:pPr>
        <w:autoSpaceDE w:val="0"/>
        <w:autoSpaceDN w:val="0"/>
        <w:adjustRightInd w:val="0"/>
        <w:ind w:firstLine="709"/>
        <w:jc w:val="both"/>
        <w:rPr>
          <w:b/>
        </w:rPr>
      </w:pPr>
      <w:r w:rsidRPr="0038406A">
        <w:rPr>
          <w:b/>
        </w:rPr>
        <w:t xml:space="preserve">Дополнительная информация: </w:t>
      </w:r>
    </w:p>
    <w:p w:rsidR="0038406A" w:rsidRDefault="0038406A" w:rsidP="0038406A">
      <w:pPr>
        <w:autoSpaceDE w:val="0"/>
        <w:autoSpaceDN w:val="0"/>
        <w:adjustRightInd w:val="0"/>
        <w:ind w:firstLine="709"/>
        <w:jc w:val="both"/>
      </w:pPr>
      <w:r>
        <w:lastRenderedPageBreak/>
        <w:t>- Отсутствуют централизованные сети водоснабжения и водоотведения.</w:t>
      </w:r>
    </w:p>
    <w:p w:rsidR="0038406A" w:rsidRDefault="0038406A" w:rsidP="0038406A">
      <w:pPr>
        <w:autoSpaceDE w:val="0"/>
        <w:autoSpaceDN w:val="0"/>
        <w:adjustRightInd w:val="0"/>
        <w:ind w:firstLine="709"/>
        <w:jc w:val="both"/>
      </w:pPr>
      <w:r>
        <w:t xml:space="preserve">- На земельном участке расположен фундамент.                   </w:t>
      </w:r>
    </w:p>
    <w:p w:rsidR="0038406A" w:rsidRDefault="0038406A" w:rsidP="0038406A">
      <w:pPr>
        <w:autoSpaceDE w:val="0"/>
        <w:autoSpaceDN w:val="0"/>
        <w:adjustRightInd w:val="0"/>
        <w:ind w:firstLine="709"/>
        <w:jc w:val="both"/>
      </w:pPr>
      <w:r w:rsidRPr="0038406A">
        <w:rPr>
          <w:b/>
        </w:rPr>
        <w:t>Начальный размер годовой арендной платы:</w:t>
      </w:r>
      <w:r>
        <w:t xml:space="preserve"> </w:t>
      </w:r>
      <w:r w:rsidRPr="0038406A">
        <w:rPr>
          <w:b/>
        </w:rPr>
        <w:t>13 000 (Тринадцать тысяч)</w:t>
      </w:r>
      <w:r>
        <w:t xml:space="preserve"> рублей.</w:t>
      </w:r>
    </w:p>
    <w:p w:rsidR="0038406A" w:rsidRDefault="0038406A" w:rsidP="0038406A">
      <w:pPr>
        <w:autoSpaceDE w:val="0"/>
        <w:autoSpaceDN w:val="0"/>
        <w:adjustRightInd w:val="0"/>
        <w:ind w:firstLine="709"/>
        <w:jc w:val="both"/>
      </w:pPr>
      <w:r w:rsidRPr="0038406A">
        <w:rPr>
          <w:b/>
        </w:rPr>
        <w:t>Шаг аукциона:</w:t>
      </w:r>
      <w:r>
        <w:t xml:space="preserve"> 3% от начального размера годовой арендной платы в сумме </w:t>
      </w:r>
      <w:r w:rsidRPr="0038406A">
        <w:rPr>
          <w:b/>
        </w:rPr>
        <w:t>390 (Триста девяносто</w:t>
      </w:r>
      <w:proofErr w:type="gramStart"/>
      <w:r w:rsidRPr="0038406A">
        <w:rPr>
          <w:b/>
        </w:rPr>
        <w:t xml:space="preserve"> )</w:t>
      </w:r>
      <w:proofErr w:type="gramEnd"/>
      <w:r>
        <w:t xml:space="preserve"> рублей;</w:t>
      </w:r>
    </w:p>
    <w:p w:rsidR="005D7BEF" w:rsidRDefault="0038406A" w:rsidP="0038406A">
      <w:pPr>
        <w:autoSpaceDE w:val="0"/>
        <w:autoSpaceDN w:val="0"/>
        <w:adjustRightInd w:val="0"/>
        <w:ind w:firstLine="709"/>
        <w:jc w:val="both"/>
      </w:pPr>
      <w:r w:rsidRPr="0038406A">
        <w:rPr>
          <w:b/>
        </w:rPr>
        <w:t xml:space="preserve"> Размер задатка:</w:t>
      </w:r>
      <w:r>
        <w:t xml:space="preserve"> 50 % от начального размера годовой арендной платы в сумме </w:t>
      </w:r>
      <w:r w:rsidRPr="0038406A">
        <w:rPr>
          <w:b/>
        </w:rPr>
        <w:t>6 500 (</w:t>
      </w:r>
      <w:r>
        <w:rPr>
          <w:b/>
        </w:rPr>
        <w:t>Шесть тысяч пятьсот</w:t>
      </w:r>
      <w:r w:rsidRPr="0038406A">
        <w:rPr>
          <w:b/>
        </w:rPr>
        <w:t>)</w:t>
      </w:r>
      <w:r>
        <w:t xml:space="preserve">  рублей.</w:t>
      </w:r>
    </w:p>
    <w:p w:rsidR="0038406A" w:rsidRDefault="0038406A" w:rsidP="0038406A">
      <w:pPr>
        <w:autoSpaceDE w:val="0"/>
        <w:autoSpaceDN w:val="0"/>
        <w:adjustRightInd w:val="0"/>
        <w:ind w:firstLine="709"/>
        <w:jc w:val="both"/>
      </w:pPr>
    </w:p>
    <w:p w:rsidR="007E58E7" w:rsidRDefault="0038406A" w:rsidP="00216844">
      <w:pPr>
        <w:autoSpaceDE w:val="0"/>
        <w:autoSpaceDN w:val="0"/>
        <w:adjustRightInd w:val="0"/>
        <w:ind w:firstLine="709"/>
        <w:jc w:val="both"/>
        <w:rPr>
          <w:b/>
        </w:rPr>
      </w:pPr>
      <w:r w:rsidRPr="0038406A">
        <w:rPr>
          <w:b/>
        </w:rPr>
        <w:t>Лот №4.</w:t>
      </w:r>
    </w:p>
    <w:p w:rsidR="00216844" w:rsidRDefault="00216844" w:rsidP="00216844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E58E7" w:rsidRDefault="007E58E7" w:rsidP="007E58E7">
      <w:pPr>
        <w:autoSpaceDE w:val="0"/>
        <w:autoSpaceDN w:val="0"/>
        <w:adjustRightInd w:val="0"/>
        <w:ind w:firstLine="709"/>
        <w:jc w:val="both"/>
      </w:pPr>
      <w:r w:rsidRPr="007E58E7">
        <w:rPr>
          <w:b/>
        </w:rPr>
        <w:t xml:space="preserve">Характеристика земельного участка: </w:t>
      </w:r>
      <w:r w:rsidRPr="007E58E7">
        <w:t>земельный участок из земель</w:t>
      </w:r>
      <w:r>
        <w:t xml:space="preserve"> населенных пунктов площадью 1587</w:t>
      </w:r>
      <w:r w:rsidRPr="007E58E7">
        <w:t xml:space="preserve"> кв</w:t>
      </w:r>
      <w:proofErr w:type="gramStart"/>
      <w:r w:rsidRPr="007E58E7">
        <w:t>.м</w:t>
      </w:r>
      <w:proofErr w:type="gramEnd"/>
      <w:r w:rsidRPr="007E58E7">
        <w:t xml:space="preserve"> кадастровый номер 38:06:</w:t>
      </w:r>
      <w:r>
        <w:t>100401:590</w:t>
      </w:r>
      <w:r w:rsidRPr="007E58E7">
        <w:t xml:space="preserve">, адрес (описание местоположения): </w:t>
      </w:r>
      <w:proofErr w:type="gramStart"/>
      <w:r w:rsidRPr="007E58E7">
        <w:t xml:space="preserve">Иркутская область, Иркутский район, </w:t>
      </w:r>
      <w:r>
        <w:t>с. Хомутово, д. Талька, ул. Лесная, 6/1.</w:t>
      </w:r>
      <w:proofErr w:type="gramEnd"/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</w:pPr>
      <w:r w:rsidRPr="007E58E7">
        <w:rPr>
          <w:b/>
        </w:rPr>
        <w:t>Право на земельный участок:</w:t>
      </w:r>
      <w:r w:rsidRPr="007E58E7">
        <w:t xml:space="preserve"> государственная собственность (право собственности не разграничено).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</w:pPr>
      <w:r w:rsidRPr="007E58E7">
        <w:rPr>
          <w:b/>
        </w:rPr>
        <w:t>Основной вид разрешенного использования земельного участка:</w:t>
      </w:r>
      <w:r w:rsidRPr="007E58E7">
        <w:t xml:space="preserve"> индивидуальные  жилые дома с приусадебными земельными участками.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</w:pPr>
      <w:r w:rsidRPr="007E58E7">
        <w:rPr>
          <w:b/>
        </w:rPr>
        <w:t>Основной вид использования объекта капитального строительства:</w:t>
      </w:r>
      <w:r w:rsidRPr="007E58E7">
        <w:t xml:space="preserve"> индивидуальный жилой дом.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</w:pPr>
      <w:r w:rsidRPr="007E58E7">
        <w:rPr>
          <w:b/>
        </w:rPr>
        <w:t>Категория земель:</w:t>
      </w:r>
      <w:r w:rsidRPr="007E58E7">
        <w:t xml:space="preserve"> земли населенных пунктов.</w:t>
      </w:r>
      <w:r w:rsidRPr="007E58E7">
        <w:tab/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7E58E7">
        <w:rPr>
          <w:b/>
        </w:rPr>
        <w:t>Максимально и минимально допустимые  параметры разрешенного строительства:</w:t>
      </w:r>
    </w:p>
    <w:p w:rsidR="003418E9" w:rsidRPr="003418E9" w:rsidRDefault="007E58E7" w:rsidP="007E58E7">
      <w:pPr>
        <w:autoSpaceDE w:val="0"/>
        <w:autoSpaceDN w:val="0"/>
        <w:adjustRightInd w:val="0"/>
        <w:ind w:firstLine="709"/>
        <w:jc w:val="both"/>
      </w:pPr>
      <w:r w:rsidRPr="003418E9">
        <w:t xml:space="preserve">В соответствии с правилами землепользования и застройки </w:t>
      </w:r>
      <w:proofErr w:type="spellStart"/>
      <w:r w:rsidR="003418E9" w:rsidRPr="003418E9">
        <w:t>Хомутовского</w:t>
      </w:r>
      <w:proofErr w:type="spellEnd"/>
      <w:r w:rsidR="003418E9" w:rsidRPr="003418E9">
        <w:t xml:space="preserve"> муниципального образования, </w:t>
      </w:r>
      <w:proofErr w:type="gramStart"/>
      <w:r w:rsidR="003418E9" w:rsidRPr="003418E9">
        <w:t>утвержденных</w:t>
      </w:r>
      <w:proofErr w:type="gramEnd"/>
      <w:r w:rsidR="003418E9" w:rsidRPr="003418E9">
        <w:t xml:space="preserve"> решением Думы </w:t>
      </w:r>
      <w:proofErr w:type="spellStart"/>
      <w:r w:rsidR="003418E9" w:rsidRPr="003418E9">
        <w:t>Хомутовского</w:t>
      </w:r>
      <w:proofErr w:type="spellEnd"/>
      <w:r w:rsidR="003418E9" w:rsidRPr="003418E9">
        <w:t xml:space="preserve"> муниципального образования от 28.02.2014 года №20-100/</w:t>
      </w:r>
      <w:proofErr w:type="spellStart"/>
      <w:r w:rsidR="003418E9" w:rsidRPr="003418E9">
        <w:t>дсп</w:t>
      </w:r>
      <w:proofErr w:type="spellEnd"/>
      <w:r w:rsidR="003418E9" w:rsidRPr="003418E9">
        <w:t>.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7E58E7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</w:pPr>
      <w:r w:rsidRPr="007E58E7">
        <w:t>Письмо  филиала ОАО «ИЭСК» «Вос</w:t>
      </w:r>
      <w:r>
        <w:t>точные электрические сети» от 28.04.2017 №1225</w:t>
      </w:r>
      <w:r w:rsidRPr="007E58E7">
        <w:t xml:space="preserve"> «О технологическом присоединении».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</w:pPr>
      <w:r w:rsidRPr="007E58E7">
        <w:t>Письм</w:t>
      </w:r>
      <w:proofErr w:type="gramStart"/>
      <w:r w:rsidRPr="007E58E7">
        <w:t>о О</w:t>
      </w:r>
      <w:r>
        <w:t>ОО</w:t>
      </w:r>
      <w:proofErr w:type="gramEnd"/>
      <w:r>
        <w:t xml:space="preserve"> «</w:t>
      </w:r>
      <w:proofErr w:type="spellStart"/>
      <w:r>
        <w:t>Южнобайкальское</w:t>
      </w:r>
      <w:proofErr w:type="spellEnd"/>
      <w:r>
        <w:t>» от 11.05.2017г. №123</w:t>
      </w:r>
      <w:r w:rsidRPr="007E58E7">
        <w:t>. об отсутствии сетей централизованного водоснабжения и водоотведения.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</w:pPr>
      <w:r w:rsidRPr="007E58E7">
        <w:rPr>
          <w:b/>
        </w:rPr>
        <w:t>Цель использования земельного участка:</w:t>
      </w:r>
      <w:r w:rsidRPr="007E58E7">
        <w:t xml:space="preserve"> индивидуальные жилые дома.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</w:pPr>
      <w:r w:rsidRPr="007E58E7">
        <w:rPr>
          <w:b/>
        </w:rPr>
        <w:t>Срок действия договора аренды:</w:t>
      </w:r>
      <w:r w:rsidRPr="007E58E7">
        <w:t xml:space="preserve"> 20 лет.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7E58E7">
        <w:rPr>
          <w:b/>
        </w:rPr>
        <w:t xml:space="preserve">Дополнительная информация: 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</w:pPr>
      <w:r w:rsidRPr="007E58E7">
        <w:t>- Отсутствуют централизованные сети водоснабжения и водоотведения.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</w:pPr>
      <w:r w:rsidRPr="007E58E7">
        <w:rPr>
          <w:b/>
        </w:rPr>
        <w:t>Начальный размер годовой арендной платы:</w:t>
      </w:r>
      <w:r>
        <w:t xml:space="preserve"> </w:t>
      </w:r>
      <w:r w:rsidRPr="007E58E7">
        <w:rPr>
          <w:b/>
        </w:rPr>
        <w:t xml:space="preserve">30 000 (Тридцать тысяч) </w:t>
      </w:r>
      <w:r w:rsidRPr="007E58E7">
        <w:t>рублей.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</w:pPr>
      <w:r w:rsidRPr="007E58E7">
        <w:rPr>
          <w:b/>
        </w:rPr>
        <w:t xml:space="preserve">Шаг аукциона: </w:t>
      </w:r>
      <w:r w:rsidRPr="007E58E7">
        <w:t>3% от начального размера годовой арендной платы</w:t>
      </w:r>
      <w:r>
        <w:t xml:space="preserve"> в сумме </w:t>
      </w:r>
      <w:r w:rsidRPr="007E58E7">
        <w:rPr>
          <w:b/>
        </w:rPr>
        <w:t>900 (Девятьсот)</w:t>
      </w:r>
      <w:r w:rsidRPr="007E58E7">
        <w:t xml:space="preserve"> рублей;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</w:pPr>
      <w:r w:rsidRPr="007E58E7">
        <w:rPr>
          <w:b/>
        </w:rPr>
        <w:t xml:space="preserve"> Размер задатка:</w:t>
      </w:r>
      <w:r w:rsidRPr="007E58E7">
        <w:t xml:space="preserve"> 50 % от начального размера годов</w:t>
      </w:r>
      <w:r>
        <w:t xml:space="preserve">ой арендной платы в сумме </w:t>
      </w:r>
      <w:r w:rsidRPr="007E58E7">
        <w:rPr>
          <w:b/>
        </w:rPr>
        <w:t xml:space="preserve">15 000 (Пятнадцать тысяч) </w:t>
      </w:r>
      <w:r w:rsidRPr="007E58E7">
        <w:t xml:space="preserve"> рублей.</w:t>
      </w:r>
    </w:p>
    <w:p w:rsidR="005D7BEF" w:rsidRPr="007E58E7" w:rsidRDefault="005D7BEF" w:rsidP="00773935">
      <w:pPr>
        <w:autoSpaceDE w:val="0"/>
        <w:autoSpaceDN w:val="0"/>
        <w:adjustRightInd w:val="0"/>
        <w:ind w:firstLine="709"/>
        <w:jc w:val="both"/>
      </w:pPr>
    </w:p>
    <w:p w:rsidR="005D7BEF" w:rsidRDefault="007E58E7" w:rsidP="00773935">
      <w:pPr>
        <w:autoSpaceDE w:val="0"/>
        <w:autoSpaceDN w:val="0"/>
        <w:adjustRightInd w:val="0"/>
        <w:ind w:firstLine="709"/>
        <w:jc w:val="both"/>
        <w:rPr>
          <w:b/>
        </w:rPr>
      </w:pPr>
      <w:r w:rsidRPr="007E58E7">
        <w:rPr>
          <w:b/>
        </w:rPr>
        <w:t>Лот №5.</w:t>
      </w:r>
    </w:p>
    <w:p w:rsidR="007E58E7" w:rsidRDefault="007E58E7" w:rsidP="0077393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</w:pPr>
      <w:r w:rsidRPr="007E58E7">
        <w:rPr>
          <w:b/>
        </w:rPr>
        <w:t xml:space="preserve">Характеристика земельного участка: </w:t>
      </w:r>
      <w:r w:rsidRPr="007E58E7">
        <w:t>земельный участок из земель населенных пунктов площадью 440 кв</w:t>
      </w:r>
      <w:proofErr w:type="gramStart"/>
      <w:r w:rsidRPr="007E58E7">
        <w:t>.м</w:t>
      </w:r>
      <w:proofErr w:type="gramEnd"/>
      <w:r w:rsidRPr="007E58E7">
        <w:t xml:space="preserve"> кадастровый номер 38:06:100302:1388, адрес (описание местоположения): Иркутская область, Иркутский район, д. Куда, в границах 200-метровой </w:t>
      </w:r>
      <w:r w:rsidR="00DB794C" w:rsidRPr="007E58E7">
        <w:t>водоохраной</w:t>
      </w:r>
      <w:r w:rsidRPr="007E58E7">
        <w:t xml:space="preserve"> зоны реки</w:t>
      </w:r>
      <w:proofErr w:type="gramStart"/>
      <w:r w:rsidRPr="007E58E7">
        <w:t xml:space="preserve"> К</w:t>
      </w:r>
      <w:proofErr w:type="gramEnd"/>
      <w:r w:rsidRPr="007E58E7">
        <w:t>уда.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</w:pPr>
      <w:r w:rsidRPr="007E58E7">
        <w:t xml:space="preserve">Присвоен адрес: д. Куда, ул. </w:t>
      </w:r>
      <w:proofErr w:type="gramStart"/>
      <w:r w:rsidRPr="007E58E7">
        <w:t>Заречная</w:t>
      </w:r>
      <w:proofErr w:type="gramEnd"/>
      <w:r w:rsidRPr="007E58E7">
        <w:t>, 34Г.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</w:pPr>
      <w:r w:rsidRPr="007E58E7">
        <w:rPr>
          <w:b/>
        </w:rPr>
        <w:t xml:space="preserve">Право на земельный участок: </w:t>
      </w:r>
      <w:r w:rsidRPr="007E58E7">
        <w:t>государственная собственность (право собственности не разграничено).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</w:pPr>
      <w:r w:rsidRPr="007E58E7">
        <w:rPr>
          <w:b/>
        </w:rPr>
        <w:t xml:space="preserve">Основной вид разрешенного использования земельного участка: </w:t>
      </w:r>
      <w:r w:rsidRPr="007E58E7">
        <w:t>индивидуальные  жилые дома с приусадебными земельными участками.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7E58E7">
        <w:rPr>
          <w:b/>
        </w:rPr>
        <w:t xml:space="preserve">Основной вид использования объекта капитального строительства: </w:t>
      </w:r>
      <w:r w:rsidRPr="007E58E7">
        <w:t>индивидуальный жилой дом.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7E58E7">
        <w:rPr>
          <w:b/>
        </w:rPr>
        <w:t xml:space="preserve">Категория земель: </w:t>
      </w:r>
      <w:r w:rsidRPr="007E58E7">
        <w:t>земли населенных пунктов.</w:t>
      </w:r>
      <w:r w:rsidRPr="007E58E7">
        <w:rPr>
          <w:b/>
        </w:rPr>
        <w:tab/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7E58E7">
        <w:rPr>
          <w:b/>
        </w:rPr>
        <w:t>Максимально и минимально допустимые  параметры разрешенного строительства:</w:t>
      </w:r>
    </w:p>
    <w:p w:rsidR="006A1712" w:rsidRPr="003418E9" w:rsidRDefault="007E58E7" w:rsidP="007E58E7">
      <w:pPr>
        <w:autoSpaceDE w:val="0"/>
        <w:autoSpaceDN w:val="0"/>
        <w:adjustRightInd w:val="0"/>
        <w:ind w:firstLine="709"/>
        <w:jc w:val="both"/>
      </w:pPr>
      <w:r w:rsidRPr="003418E9">
        <w:lastRenderedPageBreak/>
        <w:t xml:space="preserve">В соответствии с правилами землепользования и застройки </w:t>
      </w:r>
      <w:proofErr w:type="spellStart"/>
      <w:r w:rsidR="006A1712" w:rsidRPr="003418E9">
        <w:t>Хомутовского</w:t>
      </w:r>
      <w:proofErr w:type="spellEnd"/>
      <w:r w:rsidR="006A1712" w:rsidRPr="003418E9">
        <w:t xml:space="preserve"> муниципального образования, </w:t>
      </w:r>
      <w:proofErr w:type="gramStart"/>
      <w:r w:rsidR="006A1712" w:rsidRPr="003418E9">
        <w:t>утвержденных</w:t>
      </w:r>
      <w:proofErr w:type="gramEnd"/>
      <w:r w:rsidR="006A1712" w:rsidRPr="003418E9">
        <w:t xml:space="preserve"> решением Думы </w:t>
      </w:r>
      <w:proofErr w:type="spellStart"/>
      <w:r w:rsidR="006A1712" w:rsidRPr="003418E9">
        <w:t>Хомутовского</w:t>
      </w:r>
      <w:proofErr w:type="spellEnd"/>
      <w:r w:rsidR="006A1712" w:rsidRPr="003418E9">
        <w:t xml:space="preserve"> муниципального образования</w:t>
      </w:r>
      <w:r w:rsidR="003418E9" w:rsidRPr="003418E9">
        <w:t xml:space="preserve"> от 28.02.2014 года №20-100/</w:t>
      </w:r>
      <w:proofErr w:type="spellStart"/>
      <w:r w:rsidR="003418E9" w:rsidRPr="003418E9">
        <w:t>дсп</w:t>
      </w:r>
      <w:proofErr w:type="spellEnd"/>
      <w:r w:rsidR="003418E9" w:rsidRPr="003418E9">
        <w:t>.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7E58E7">
        <w:rPr>
          <w:b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</w:pPr>
      <w:r w:rsidRPr="007E58E7">
        <w:t>Письмо  филиала ОАО «ИЭСК» «Восточные электрические сети» от 12.09.2016 №1850 « О технологическом присоединении».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</w:pPr>
      <w:r w:rsidRPr="007E58E7">
        <w:t>Письм</w:t>
      </w:r>
      <w:proofErr w:type="gramStart"/>
      <w:r w:rsidRPr="007E58E7">
        <w:t>о ООО</w:t>
      </w:r>
      <w:proofErr w:type="gramEnd"/>
      <w:r w:rsidRPr="007E58E7">
        <w:t xml:space="preserve"> «</w:t>
      </w:r>
      <w:proofErr w:type="spellStart"/>
      <w:r w:rsidRPr="007E58E7">
        <w:t>Южнобайкальское</w:t>
      </w:r>
      <w:proofErr w:type="spellEnd"/>
      <w:r w:rsidRPr="007E58E7">
        <w:t>» от 21.06.2016г. №131. об отсутствии сетей централизованного водоснабжения и водоотведения.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7E58E7">
        <w:rPr>
          <w:b/>
        </w:rPr>
        <w:t xml:space="preserve">Цель использования земельного участка: </w:t>
      </w:r>
      <w:r w:rsidRPr="007E58E7">
        <w:t>индивидуальные жилые дома</w:t>
      </w:r>
      <w:r>
        <w:t>.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7E58E7">
        <w:rPr>
          <w:b/>
        </w:rPr>
        <w:t>Срок действия договора аренды: 20 лет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7E58E7">
        <w:rPr>
          <w:b/>
        </w:rPr>
        <w:t xml:space="preserve">Дополнительная информация: </w:t>
      </w:r>
    </w:p>
    <w:p w:rsidR="007E58E7" w:rsidRPr="00EF0B4B" w:rsidRDefault="007E58E7" w:rsidP="007E58E7">
      <w:pPr>
        <w:autoSpaceDE w:val="0"/>
        <w:autoSpaceDN w:val="0"/>
        <w:adjustRightInd w:val="0"/>
        <w:ind w:firstLine="709"/>
        <w:jc w:val="both"/>
      </w:pPr>
      <w:r w:rsidRPr="00EF0B4B">
        <w:t xml:space="preserve">- Отсутствуют централизованные сети водоснабжения и водоотведения.        </w:t>
      </w:r>
    </w:p>
    <w:p w:rsidR="007E58E7" w:rsidRPr="00EF0B4B" w:rsidRDefault="007E58E7" w:rsidP="007E58E7">
      <w:pPr>
        <w:autoSpaceDE w:val="0"/>
        <w:autoSpaceDN w:val="0"/>
        <w:adjustRightInd w:val="0"/>
        <w:ind w:firstLine="709"/>
        <w:jc w:val="both"/>
      </w:pPr>
      <w:r w:rsidRPr="00EF0B4B">
        <w:t>-  На земельном участке расположен деревянный забор и сарай.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7E58E7">
        <w:rPr>
          <w:b/>
        </w:rPr>
        <w:t>Начальный размер годовой аренд</w:t>
      </w:r>
      <w:r w:rsidR="00EF0B4B">
        <w:rPr>
          <w:b/>
        </w:rPr>
        <w:t>ной платы: 10 000 (Десять тысяч</w:t>
      </w:r>
      <w:r w:rsidRPr="007E58E7">
        <w:rPr>
          <w:b/>
        </w:rPr>
        <w:t xml:space="preserve">) </w:t>
      </w:r>
      <w:r w:rsidRPr="00EF0B4B">
        <w:t>рублей.</w:t>
      </w:r>
    </w:p>
    <w:p w:rsidR="007E58E7" w:rsidRPr="007E58E7" w:rsidRDefault="007E58E7" w:rsidP="007E58E7">
      <w:pPr>
        <w:autoSpaceDE w:val="0"/>
        <w:autoSpaceDN w:val="0"/>
        <w:adjustRightInd w:val="0"/>
        <w:ind w:firstLine="709"/>
        <w:jc w:val="both"/>
        <w:rPr>
          <w:b/>
        </w:rPr>
      </w:pPr>
      <w:r w:rsidRPr="007E58E7">
        <w:rPr>
          <w:b/>
        </w:rPr>
        <w:t xml:space="preserve">Шаг аукциона: </w:t>
      </w:r>
      <w:r w:rsidRPr="00EF0B4B">
        <w:t>3% от начального размера годовой арендной платы в сумме</w:t>
      </w:r>
      <w:r w:rsidRPr="007E58E7">
        <w:rPr>
          <w:b/>
        </w:rPr>
        <w:t xml:space="preserve"> 300 (Триста) </w:t>
      </w:r>
      <w:r w:rsidRPr="00EF0B4B">
        <w:t>рублей;</w:t>
      </w:r>
    </w:p>
    <w:p w:rsidR="005D7BEF" w:rsidRPr="00EF0B4B" w:rsidRDefault="007E58E7" w:rsidP="00EF0B4B">
      <w:pPr>
        <w:autoSpaceDE w:val="0"/>
        <w:autoSpaceDN w:val="0"/>
        <w:adjustRightInd w:val="0"/>
        <w:ind w:firstLine="709"/>
        <w:jc w:val="both"/>
        <w:rPr>
          <w:b/>
        </w:rPr>
      </w:pPr>
      <w:r w:rsidRPr="007E58E7">
        <w:rPr>
          <w:b/>
        </w:rPr>
        <w:t xml:space="preserve"> Размер задатка: </w:t>
      </w:r>
      <w:r w:rsidRPr="00EF0B4B">
        <w:t>50 % от начального размера годовой арендной платы в сумме</w:t>
      </w:r>
      <w:r w:rsidRPr="007E58E7">
        <w:rPr>
          <w:b/>
        </w:rPr>
        <w:t xml:space="preserve"> 5 000 (Пять тысяч)  </w:t>
      </w:r>
      <w:r w:rsidRPr="00EF0B4B">
        <w:t>рублей.</w:t>
      </w:r>
    </w:p>
    <w:p w:rsidR="00EF0B4B" w:rsidRDefault="00EF0B4B" w:rsidP="00773935">
      <w:pPr>
        <w:autoSpaceDE w:val="0"/>
        <w:autoSpaceDN w:val="0"/>
        <w:adjustRightInd w:val="0"/>
        <w:ind w:firstLine="709"/>
        <w:jc w:val="both"/>
      </w:pPr>
    </w:p>
    <w:p w:rsidR="00DB6DAD" w:rsidRPr="00622CC4" w:rsidRDefault="00DB6DAD" w:rsidP="00773935">
      <w:pPr>
        <w:autoSpaceDE w:val="0"/>
        <w:autoSpaceDN w:val="0"/>
        <w:adjustRightInd w:val="0"/>
        <w:ind w:firstLine="709"/>
        <w:jc w:val="both"/>
      </w:pPr>
      <w:r w:rsidRPr="00622CC4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622CC4">
        <w:t>ии ау</w:t>
      </w:r>
      <w:proofErr w:type="gramEnd"/>
      <w:r w:rsidRPr="00622CC4">
        <w:t>кциона срок следующие документы:</w:t>
      </w:r>
    </w:p>
    <w:p w:rsidR="00DB6DAD" w:rsidRPr="00622CC4" w:rsidRDefault="00DB6DAD" w:rsidP="00773935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1) заявка на участие в аукционе по установленной в извещении о проведен</w:t>
      </w:r>
      <w:proofErr w:type="gramStart"/>
      <w:r w:rsidRPr="00622CC4">
        <w:t>ии ау</w:t>
      </w:r>
      <w:proofErr w:type="gramEnd"/>
      <w:r w:rsidRPr="00622CC4">
        <w:t>кциона форме с указанием банковских реквизитов счета для возврата задатка;</w:t>
      </w:r>
    </w:p>
    <w:p w:rsidR="00DB6DAD" w:rsidRPr="00622CC4" w:rsidRDefault="00DB6DAD" w:rsidP="00773935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2) копии документов, удостоверяющих личность заявителя (для граждан);</w:t>
      </w:r>
    </w:p>
    <w:p w:rsidR="00DB6DAD" w:rsidRPr="00622CC4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B6DAD" w:rsidRPr="00622CC4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>4) документы, подтверждающие внесение задатка.</w:t>
      </w:r>
    </w:p>
    <w:p w:rsidR="00DB6DAD" w:rsidRPr="008C1D88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622CC4">
        <w:t xml:space="preserve">Представление документов, подтверждающих внесение задатка, признается заключением </w:t>
      </w:r>
      <w:r w:rsidRPr="008C1D88">
        <w:t>соглашения о задатке.</w:t>
      </w:r>
    </w:p>
    <w:p w:rsidR="00DB6DAD" w:rsidRPr="008C1D88" w:rsidRDefault="00DB6DAD" w:rsidP="00663F60">
      <w:pPr>
        <w:autoSpaceDE w:val="0"/>
        <w:autoSpaceDN w:val="0"/>
        <w:adjustRightInd w:val="0"/>
        <w:ind w:firstLine="709"/>
        <w:jc w:val="both"/>
      </w:pPr>
      <w:r w:rsidRPr="008C1D88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DB6DAD" w:rsidRPr="008C1D88" w:rsidRDefault="00DB6DAD" w:rsidP="00663F60">
      <w:pPr>
        <w:autoSpaceDE w:val="0"/>
        <w:autoSpaceDN w:val="0"/>
        <w:adjustRightInd w:val="0"/>
        <w:ind w:firstLine="709"/>
        <w:jc w:val="both"/>
      </w:pPr>
      <w:r w:rsidRPr="008C1D88">
        <w:t>Один претендент имеет право подать только одну заявку на участие в торгах.</w:t>
      </w:r>
    </w:p>
    <w:p w:rsidR="00663F60" w:rsidRDefault="00DB6DAD" w:rsidP="00216844">
      <w:pPr>
        <w:autoSpaceDE w:val="0"/>
        <w:autoSpaceDN w:val="0"/>
        <w:adjustRightInd w:val="0"/>
        <w:ind w:firstLine="709"/>
        <w:jc w:val="both"/>
      </w:pPr>
      <w:r w:rsidRPr="008C1D88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216844" w:rsidRDefault="00216844" w:rsidP="00216844">
      <w:pPr>
        <w:autoSpaceDE w:val="0"/>
        <w:autoSpaceDN w:val="0"/>
        <w:adjustRightInd w:val="0"/>
        <w:ind w:firstLine="709"/>
        <w:jc w:val="both"/>
      </w:pPr>
    </w:p>
    <w:p w:rsidR="00DB6DAD" w:rsidRPr="008C1D88" w:rsidRDefault="00DB6DAD" w:rsidP="00663F60">
      <w:pPr>
        <w:autoSpaceDE w:val="0"/>
        <w:autoSpaceDN w:val="0"/>
        <w:adjustRightInd w:val="0"/>
        <w:ind w:firstLine="709"/>
        <w:jc w:val="both"/>
      </w:pPr>
      <w:r w:rsidRPr="008C1D88">
        <w:t>Задаток вносится  в размере 50% от начальной стоимости размера аренды на расчетный счет Продавца Р/</w:t>
      </w:r>
      <w:proofErr w:type="spellStart"/>
      <w:r w:rsidRPr="008C1D88">
        <w:t>сч</w:t>
      </w:r>
      <w:proofErr w:type="spellEnd"/>
      <w:r w:rsidRPr="008C1D88">
        <w:t>. № 40302810400004000002 отделение Иркутск, г</w:t>
      </w:r>
      <w:proofErr w:type="gramStart"/>
      <w:r w:rsidRPr="008C1D88">
        <w:t>.И</w:t>
      </w:r>
      <w:proofErr w:type="gramEnd"/>
      <w:r w:rsidRPr="008C1D88">
        <w:t>ркутск, БИК 042520001, 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задаток за участие в аукционе наименование, адрес объекта.</w:t>
      </w:r>
      <w:r w:rsidRPr="008C1D88">
        <w:rPr>
          <w:bCs/>
          <w:iCs/>
        </w:rPr>
        <w:t xml:space="preserve"> Договор о задатке заключается в порядке, предусмотренном статьей 428 ГК РФ.</w:t>
      </w:r>
    </w:p>
    <w:p w:rsidR="00DB6DAD" w:rsidRPr="008C1D88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 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DB6DAD" w:rsidRPr="008C1D88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DB6DAD" w:rsidRPr="008C1D88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2) </w:t>
      </w:r>
      <w:proofErr w:type="spellStart"/>
      <w:r w:rsidRPr="008C1D88">
        <w:t>непоступление</w:t>
      </w:r>
      <w:proofErr w:type="spellEnd"/>
      <w:r w:rsidRPr="008C1D88">
        <w:t xml:space="preserve"> задатка на дату рассмотрения заявок на участие в аукционе;</w:t>
      </w:r>
    </w:p>
    <w:p w:rsidR="00DB6DAD" w:rsidRPr="008C1D88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DB6DAD" w:rsidRPr="008C1D88" w:rsidRDefault="00DB6DAD" w:rsidP="00663F60">
      <w:pPr>
        <w:widowControl w:val="0"/>
        <w:autoSpaceDE w:val="0"/>
        <w:autoSpaceDN w:val="0"/>
        <w:adjustRightInd w:val="0"/>
        <w:ind w:firstLine="709"/>
        <w:jc w:val="both"/>
      </w:pPr>
      <w:r w:rsidRPr="008C1D88">
        <w:t xml:space="preserve">4) наличие сведений о заявителе, об учредителях (участниках), о членах коллегиальных </w:t>
      </w:r>
      <w:r w:rsidRPr="008C1D88">
        <w:lastRenderedPageBreak/>
        <w:t>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DB6DAD" w:rsidRPr="00252346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8C1D88">
        <w:rPr>
          <w:szCs w:val="24"/>
        </w:rPr>
        <w:t xml:space="preserve">Задатки </w:t>
      </w:r>
      <w:r w:rsidRPr="00111BB2">
        <w:rPr>
          <w:szCs w:val="24"/>
        </w:rPr>
        <w:t xml:space="preserve">лицам, участвовавшим в аукционе, но не победившим в нем, возвращаются в течение  3 </w:t>
      </w:r>
      <w:r w:rsidRPr="00252346">
        <w:rPr>
          <w:szCs w:val="24"/>
        </w:rPr>
        <w:t xml:space="preserve">банковских  дней со дня подписания протокола о результатах аукциона. </w:t>
      </w:r>
    </w:p>
    <w:p w:rsidR="00DB6DAD" w:rsidRPr="00252346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EF0B4B">
        <w:rPr>
          <w:b/>
          <w:szCs w:val="24"/>
        </w:rPr>
        <w:t>Решение о признании претендентов участниками аукциона</w:t>
      </w:r>
      <w:r w:rsidRPr="00EF0B4B">
        <w:rPr>
          <w:szCs w:val="24"/>
        </w:rPr>
        <w:t xml:space="preserve"> принимается в соответствии протоколом приема заявок –</w:t>
      </w:r>
      <w:r w:rsidR="000C23AA" w:rsidRPr="00EF0B4B">
        <w:rPr>
          <w:szCs w:val="24"/>
        </w:rPr>
        <w:t xml:space="preserve"> </w:t>
      </w:r>
      <w:r w:rsidR="00EF0B4B" w:rsidRPr="00EF0B4B">
        <w:rPr>
          <w:b/>
          <w:szCs w:val="24"/>
        </w:rPr>
        <w:t>18 декабря 2017 г. в 16 час. 00 мин.</w:t>
      </w:r>
      <w:r w:rsidR="00EF0B4B" w:rsidRPr="00EF0B4B">
        <w:rPr>
          <w:color w:val="FF0000"/>
          <w:szCs w:val="24"/>
        </w:rPr>
        <w:t xml:space="preserve"> </w:t>
      </w:r>
      <w:r w:rsidRPr="00252346">
        <w:rPr>
          <w:szCs w:val="24"/>
        </w:rPr>
        <w:t xml:space="preserve">(время местное) по адресу: г. Иркутск, ул. </w:t>
      </w:r>
      <w:proofErr w:type="gramStart"/>
      <w:r w:rsidRPr="00252346">
        <w:rPr>
          <w:szCs w:val="24"/>
        </w:rPr>
        <w:t>Партизанская</w:t>
      </w:r>
      <w:proofErr w:type="gramEnd"/>
      <w:r w:rsidRPr="00252346">
        <w:rPr>
          <w:szCs w:val="24"/>
        </w:rPr>
        <w:t>, 1, 3-й этаж, офис  49.</w:t>
      </w:r>
    </w:p>
    <w:p w:rsidR="00DB6DAD" w:rsidRPr="00622CC4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DB6DAD" w:rsidRPr="00622CC4" w:rsidRDefault="00DB6DAD" w:rsidP="00663F60">
      <w:pPr>
        <w:ind w:firstLine="709"/>
        <w:jc w:val="both"/>
      </w:pPr>
      <w:r w:rsidRPr="00622CC4">
        <w:t xml:space="preserve">Победитель аукциона обязан заключить договор аренды земельного участка с  Министерством  имущественных отношений Иркутской области не ранее 10  </w:t>
      </w:r>
      <w:proofErr w:type="spellStart"/>
      <w:r w:rsidRPr="00622CC4">
        <w:t>днейне</w:t>
      </w:r>
      <w:proofErr w:type="spellEnd"/>
      <w:r w:rsidRPr="00622CC4">
        <w:t xml:space="preserve"> позднее 30 дней со </w:t>
      </w:r>
      <w:proofErr w:type="spellStart"/>
      <w:r w:rsidRPr="00622CC4">
        <w:t>дняразмещения</w:t>
      </w:r>
      <w:proofErr w:type="spellEnd"/>
      <w:r w:rsidRPr="00622CC4">
        <w:t xml:space="preserve">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</w:p>
    <w:p w:rsidR="00DB6DAD" w:rsidRPr="00622CC4" w:rsidRDefault="00DB6DAD" w:rsidP="00663F60">
      <w:pPr>
        <w:ind w:firstLine="709"/>
        <w:jc w:val="both"/>
      </w:pPr>
      <w:r w:rsidRPr="00622CC4">
        <w:rPr>
          <w:b/>
          <w:bCs/>
        </w:rPr>
        <w:t> </w:t>
      </w:r>
      <w:r w:rsidRPr="00622CC4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DB6DAD" w:rsidRPr="00622CC4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b/>
          <w:szCs w:val="24"/>
        </w:rPr>
        <w:t>Отказ в проведен</w:t>
      </w:r>
      <w:proofErr w:type="gramStart"/>
      <w:r w:rsidRPr="00622CC4">
        <w:rPr>
          <w:b/>
          <w:szCs w:val="24"/>
        </w:rPr>
        <w:t>ии ау</w:t>
      </w:r>
      <w:proofErr w:type="gramEnd"/>
      <w:r w:rsidRPr="00622CC4">
        <w:rPr>
          <w:b/>
          <w:szCs w:val="24"/>
        </w:rPr>
        <w:t>кциона</w:t>
      </w:r>
      <w:r w:rsidRPr="00622CC4">
        <w:rPr>
          <w:szCs w:val="24"/>
        </w:rPr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DB6DAD" w:rsidRPr="00622CC4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Информация о результатах аукциона публикуется в печатном издании </w:t>
      </w:r>
      <w:proofErr w:type="spellStart"/>
      <w:r w:rsidRPr="00622CC4">
        <w:rPr>
          <w:szCs w:val="24"/>
        </w:rPr>
        <w:t>Хомутовского</w:t>
      </w:r>
      <w:proofErr w:type="spellEnd"/>
      <w:r w:rsidRPr="00622CC4">
        <w:rPr>
          <w:szCs w:val="24"/>
        </w:rPr>
        <w:t xml:space="preserve"> муниципального образования «Вестник» и размещается на официальном сайте в сети «Интернет» www.irkobl.ru, www.torgi.gov.ru,www. irkfi.ru в месячный срок со дня заключения договора купли  - продажи»  земельного участка.</w:t>
      </w:r>
    </w:p>
    <w:p w:rsidR="00DB6DAD" w:rsidRPr="00622CC4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 xml:space="preserve">Подробнее ознакомиться с объектом продажи,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622CC4">
        <w:rPr>
          <w:szCs w:val="24"/>
        </w:rPr>
        <w:t>Партизанская</w:t>
      </w:r>
      <w:proofErr w:type="gramEnd"/>
      <w:r w:rsidRPr="00622CC4">
        <w:rPr>
          <w:szCs w:val="24"/>
        </w:rPr>
        <w:t xml:space="preserve">,1, оф. 49, в рабочие дни с 10.00 до 17.00. Телефон для справок: 297-138, 207-518, в Интернете по адресу: www.torgi.gov.ru,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</w:t>
      </w:r>
      <w:proofErr w:type="spellStart"/>
      <w:r w:rsidR="003418E9">
        <w:rPr>
          <w:szCs w:val="24"/>
          <w:lang w:val="en-US"/>
        </w:rPr>
        <w:t>mio</w:t>
      </w:r>
      <w:proofErr w:type="spellEnd"/>
      <w:r w:rsidR="003418E9" w:rsidRPr="003418E9">
        <w:rPr>
          <w:szCs w:val="24"/>
        </w:rPr>
        <w:t>.</w:t>
      </w:r>
      <w:proofErr w:type="spellStart"/>
      <w:r w:rsidRPr="00622CC4">
        <w:rPr>
          <w:szCs w:val="24"/>
        </w:rPr>
        <w:t>irkobl</w:t>
      </w:r>
      <w:proofErr w:type="spellEnd"/>
      <w:r w:rsidRPr="00622CC4">
        <w:rPr>
          <w:szCs w:val="24"/>
        </w:rPr>
        <w:t xml:space="preserve">. </w:t>
      </w:r>
      <w:proofErr w:type="spellStart"/>
      <w:r w:rsidRPr="00622CC4">
        <w:rPr>
          <w:szCs w:val="24"/>
        </w:rPr>
        <w:t>ru</w:t>
      </w:r>
      <w:proofErr w:type="spellEnd"/>
      <w:r w:rsidRPr="00622CC4">
        <w:rPr>
          <w:szCs w:val="24"/>
        </w:rPr>
        <w:t xml:space="preserve">, </w:t>
      </w:r>
      <w:proofErr w:type="spellStart"/>
      <w:r w:rsidRPr="00622CC4">
        <w:rPr>
          <w:szCs w:val="24"/>
        </w:rPr>
        <w:t>www</w:t>
      </w:r>
      <w:proofErr w:type="spellEnd"/>
      <w:r w:rsidRPr="00622CC4">
        <w:rPr>
          <w:szCs w:val="24"/>
        </w:rPr>
        <w:t>. irkfi.ru.</w:t>
      </w:r>
    </w:p>
    <w:p w:rsidR="00DB6DAD" w:rsidRPr="00622CC4" w:rsidRDefault="00DB6DAD" w:rsidP="00663F60">
      <w:pPr>
        <w:pStyle w:val="a3"/>
        <w:suppressAutoHyphens/>
        <w:ind w:firstLine="709"/>
        <w:jc w:val="both"/>
        <w:rPr>
          <w:szCs w:val="24"/>
        </w:rPr>
      </w:pPr>
      <w:r w:rsidRPr="00622CC4">
        <w:rPr>
          <w:szCs w:val="24"/>
        </w:rPr>
        <w:t>Осмотр земельных участков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0C23AA" w:rsidRDefault="000C23AA" w:rsidP="00CE471A">
      <w:pPr>
        <w:pStyle w:val="a3"/>
        <w:ind w:left="900" w:hanging="1"/>
        <w:jc w:val="left"/>
        <w:rPr>
          <w:szCs w:val="24"/>
        </w:rPr>
      </w:pPr>
    </w:p>
    <w:p w:rsidR="000C23AA" w:rsidRDefault="000C23AA" w:rsidP="00CE471A">
      <w:pPr>
        <w:pStyle w:val="a3"/>
        <w:ind w:left="900" w:hanging="1"/>
        <w:jc w:val="left"/>
        <w:rPr>
          <w:szCs w:val="24"/>
        </w:rPr>
      </w:pPr>
    </w:p>
    <w:p w:rsidR="00EF0B4B" w:rsidRDefault="00EF0B4B" w:rsidP="00CE471A">
      <w:pPr>
        <w:pStyle w:val="a3"/>
        <w:ind w:left="900" w:hanging="1"/>
        <w:jc w:val="left"/>
        <w:rPr>
          <w:szCs w:val="24"/>
        </w:rPr>
      </w:pPr>
    </w:p>
    <w:p w:rsidR="00EF0B4B" w:rsidRDefault="00EF0B4B" w:rsidP="00CE471A">
      <w:pPr>
        <w:pStyle w:val="a3"/>
        <w:ind w:left="900" w:hanging="1"/>
        <w:jc w:val="left"/>
        <w:rPr>
          <w:szCs w:val="24"/>
        </w:rPr>
      </w:pPr>
    </w:p>
    <w:p w:rsidR="00EF0B4B" w:rsidRDefault="00EF0B4B" w:rsidP="00CE471A">
      <w:pPr>
        <w:pStyle w:val="a3"/>
        <w:ind w:left="900" w:hanging="1"/>
        <w:jc w:val="left"/>
        <w:rPr>
          <w:szCs w:val="24"/>
        </w:rPr>
      </w:pPr>
    </w:p>
    <w:p w:rsidR="00EF0B4B" w:rsidRDefault="00EF0B4B" w:rsidP="00CE471A">
      <w:pPr>
        <w:pStyle w:val="a3"/>
        <w:ind w:left="900" w:hanging="1"/>
        <w:jc w:val="left"/>
        <w:rPr>
          <w:szCs w:val="24"/>
        </w:rPr>
      </w:pPr>
    </w:p>
    <w:p w:rsidR="00EF0B4B" w:rsidRDefault="00EF0B4B" w:rsidP="00CE471A">
      <w:pPr>
        <w:pStyle w:val="a3"/>
        <w:ind w:left="900" w:hanging="1"/>
        <w:jc w:val="left"/>
        <w:rPr>
          <w:szCs w:val="24"/>
        </w:rPr>
      </w:pPr>
    </w:p>
    <w:p w:rsidR="00EF0B4B" w:rsidRDefault="00EF0B4B" w:rsidP="00CE471A">
      <w:pPr>
        <w:pStyle w:val="a3"/>
        <w:ind w:left="900" w:hanging="1"/>
        <w:jc w:val="left"/>
        <w:rPr>
          <w:szCs w:val="24"/>
        </w:rPr>
      </w:pPr>
    </w:p>
    <w:p w:rsidR="00EF0B4B" w:rsidRDefault="00EF0B4B" w:rsidP="00CE471A">
      <w:pPr>
        <w:pStyle w:val="a3"/>
        <w:ind w:left="900" w:hanging="1"/>
        <w:jc w:val="left"/>
        <w:rPr>
          <w:szCs w:val="24"/>
        </w:rPr>
      </w:pPr>
    </w:p>
    <w:p w:rsidR="00EF0B4B" w:rsidRDefault="00EF0B4B" w:rsidP="00CE471A">
      <w:pPr>
        <w:pStyle w:val="a3"/>
        <w:ind w:left="900" w:hanging="1"/>
        <w:jc w:val="left"/>
        <w:rPr>
          <w:szCs w:val="24"/>
        </w:rPr>
      </w:pPr>
    </w:p>
    <w:p w:rsidR="00EF0B4B" w:rsidRDefault="00EF0B4B" w:rsidP="00CE471A">
      <w:pPr>
        <w:pStyle w:val="a3"/>
        <w:ind w:left="900" w:hanging="1"/>
        <w:jc w:val="left"/>
        <w:rPr>
          <w:szCs w:val="24"/>
        </w:rPr>
      </w:pPr>
    </w:p>
    <w:p w:rsidR="00EF0B4B" w:rsidRDefault="00EF0B4B" w:rsidP="00CE471A">
      <w:pPr>
        <w:pStyle w:val="a3"/>
        <w:ind w:left="900" w:hanging="1"/>
        <w:jc w:val="left"/>
        <w:rPr>
          <w:szCs w:val="24"/>
        </w:rPr>
      </w:pPr>
    </w:p>
    <w:p w:rsidR="00EF0B4B" w:rsidRDefault="00EF0B4B" w:rsidP="00CE471A">
      <w:pPr>
        <w:pStyle w:val="a3"/>
        <w:ind w:left="900" w:hanging="1"/>
        <w:jc w:val="left"/>
        <w:rPr>
          <w:szCs w:val="24"/>
        </w:rPr>
      </w:pPr>
    </w:p>
    <w:p w:rsidR="00663F60" w:rsidRPr="00622CC4" w:rsidRDefault="00AE1122" w:rsidP="00AE1122">
      <w:pPr>
        <w:pStyle w:val="a3"/>
        <w:jc w:val="left"/>
        <w:rPr>
          <w:szCs w:val="24"/>
        </w:rPr>
      </w:pPr>
      <w:r>
        <w:rPr>
          <w:szCs w:val="24"/>
        </w:rPr>
        <w:t xml:space="preserve">         Председатель</w:t>
      </w:r>
      <w:r w:rsidR="00663F60" w:rsidRPr="00622CC4">
        <w:rPr>
          <w:szCs w:val="24"/>
        </w:rPr>
        <w:tab/>
      </w:r>
      <w:r w:rsidR="00663F60">
        <w:rPr>
          <w:szCs w:val="24"/>
        </w:rPr>
        <w:t xml:space="preserve">                                              </w:t>
      </w:r>
      <w:r w:rsidR="00663F60" w:rsidRPr="00622CC4">
        <w:rPr>
          <w:szCs w:val="24"/>
        </w:rPr>
        <w:tab/>
      </w:r>
      <w:r w:rsidR="00663F60" w:rsidRPr="00622CC4">
        <w:rPr>
          <w:szCs w:val="24"/>
        </w:rPr>
        <w:tab/>
      </w:r>
      <w:r>
        <w:rPr>
          <w:szCs w:val="24"/>
        </w:rPr>
        <w:t xml:space="preserve">                        Е.В. Магомедова</w:t>
      </w:r>
    </w:p>
    <w:p w:rsidR="00DB6DAD" w:rsidRDefault="00DB6DAD" w:rsidP="00CE471A">
      <w:pPr>
        <w:ind w:left="900" w:hanging="1"/>
        <w:rPr>
          <w:b/>
          <w:bCs/>
        </w:rPr>
      </w:pPr>
    </w:p>
    <w:p w:rsidR="000C23AA" w:rsidRDefault="000C23AA" w:rsidP="00663F60">
      <w:pPr>
        <w:tabs>
          <w:tab w:val="left" w:pos="4230"/>
          <w:tab w:val="center" w:pos="5225"/>
        </w:tabs>
        <w:rPr>
          <w:b/>
          <w:bCs/>
        </w:rPr>
      </w:pPr>
    </w:p>
    <w:p w:rsidR="00AE1122" w:rsidRDefault="000C23AA" w:rsidP="00CE471A">
      <w:pPr>
        <w:tabs>
          <w:tab w:val="left" w:pos="4230"/>
          <w:tab w:val="center" w:pos="5225"/>
        </w:tabs>
        <w:ind w:left="900" w:hanging="1"/>
        <w:rPr>
          <w:b/>
          <w:bCs/>
        </w:rPr>
      </w:pPr>
      <w:r>
        <w:rPr>
          <w:b/>
          <w:bCs/>
        </w:rPr>
        <w:tab/>
      </w:r>
      <w:r w:rsidR="00CE471A">
        <w:rPr>
          <w:b/>
          <w:bCs/>
        </w:rPr>
        <w:t xml:space="preserve">                                                                </w:t>
      </w:r>
    </w:p>
    <w:p w:rsidR="00AE1122" w:rsidRDefault="00AE1122" w:rsidP="00CE471A">
      <w:pPr>
        <w:tabs>
          <w:tab w:val="left" w:pos="4230"/>
          <w:tab w:val="center" w:pos="5225"/>
        </w:tabs>
        <w:ind w:left="900" w:hanging="1"/>
        <w:rPr>
          <w:b/>
          <w:bCs/>
        </w:rPr>
      </w:pPr>
    </w:p>
    <w:p w:rsidR="00AE1122" w:rsidRDefault="00AE1122" w:rsidP="00CE471A">
      <w:pPr>
        <w:tabs>
          <w:tab w:val="left" w:pos="4230"/>
          <w:tab w:val="center" w:pos="5225"/>
        </w:tabs>
        <w:ind w:left="900" w:hanging="1"/>
        <w:rPr>
          <w:b/>
          <w:bCs/>
        </w:rPr>
      </w:pPr>
    </w:p>
    <w:p w:rsidR="00EF0B4B" w:rsidRDefault="00AE1122" w:rsidP="00CE471A">
      <w:pPr>
        <w:tabs>
          <w:tab w:val="left" w:pos="4230"/>
          <w:tab w:val="center" w:pos="5225"/>
        </w:tabs>
        <w:ind w:left="900" w:hanging="1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</w:p>
    <w:p w:rsidR="00EF0B4B" w:rsidRDefault="00EF0B4B" w:rsidP="00CE471A">
      <w:pPr>
        <w:tabs>
          <w:tab w:val="left" w:pos="4230"/>
          <w:tab w:val="center" w:pos="5225"/>
        </w:tabs>
        <w:ind w:left="900" w:hanging="1"/>
        <w:rPr>
          <w:b/>
          <w:bCs/>
        </w:rPr>
      </w:pPr>
    </w:p>
    <w:p w:rsidR="00EF0B4B" w:rsidRDefault="00EF0B4B" w:rsidP="00CE471A">
      <w:pPr>
        <w:tabs>
          <w:tab w:val="left" w:pos="4230"/>
          <w:tab w:val="center" w:pos="5225"/>
        </w:tabs>
        <w:ind w:left="900" w:hanging="1"/>
        <w:rPr>
          <w:b/>
          <w:bCs/>
        </w:rPr>
      </w:pPr>
    </w:p>
    <w:p w:rsidR="00EF0B4B" w:rsidRDefault="00EF0B4B" w:rsidP="007A486A">
      <w:pPr>
        <w:tabs>
          <w:tab w:val="left" w:pos="4230"/>
          <w:tab w:val="center" w:pos="5225"/>
        </w:tabs>
        <w:rPr>
          <w:b/>
          <w:bCs/>
        </w:rPr>
      </w:pPr>
    </w:p>
    <w:p w:rsidR="00EF0B4B" w:rsidRDefault="00EF0B4B" w:rsidP="00CE471A">
      <w:pPr>
        <w:tabs>
          <w:tab w:val="left" w:pos="4230"/>
          <w:tab w:val="center" w:pos="5225"/>
        </w:tabs>
        <w:ind w:left="900" w:hanging="1"/>
        <w:rPr>
          <w:b/>
          <w:bCs/>
        </w:rPr>
      </w:pPr>
    </w:p>
    <w:p w:rsidR="00EF0B4B" w:rsidRDefault="00EF0B4B" w:rsidP="00CE471A">
      <w:pPr>
        <w:tabs>
          <w:tab w:val="left" w:pos="4230"/>
          <w:tab w:val="center" w:pos="5225"/>
        </w:tabs>
        <w:ind w:left="900" w:hanging="1"/>
        <w:rPr>
          <w:b/>
          <w:bCs/>
        </w:rPr>
      </w:pPr>
    </w:p>
    <w:p w:rsidR="00EF0B4B" w:rsidRDefault="00EF0B4B" w:rsidP="00CE471A">
      <w:pPr>
        <w:tabs>
          <w:tab w:val="left" w:pos="4230"/>
          <w:tab w:val="center" w:pos="5225"/>
        </w:tabs>
        <w:ind w:left="900" w:hanging="1"/>
        <w:rPr>
          <w:b/>
          <w:bCs/>
        </w:rPr>
      </w:pPr>
    </w:p>
    <w:p w:rsidR="00DB6DAD" w:rsidRPr="00F44BB1" w:rsidRDefault="00EF0B4B" w:rsidP="00CE471A">
      <w:pPr>
        <w:tabs>
          <w:tab w:val="left" w:pos="4230"/>
          <w:tab w:val="center" w:pos="5225"/>
        </w:tabs>
        <w:ind w:left="900" w:hanging="1"/>
        <w:rPr>
          <w:b/>
          <w:bCs/>
        </w:rPr>
      </w:pPr>
      <w:r>
        <w:rPr>
          <w:b/>
          <w:bCs/>
        </w:rPr>
        <w:t xml:space="preserve">                                                          </w:t>
      </w:r>
      <w:r w:rsidR="00CE471A">
        <w:rPr>
          <w:b/>
          <w:bCs/>
        </w:rPr>
        <w:t xml:space="preserve">    </w:t>
      </w:r>
      <w:r w:rsidR="00DB6DAD" w:rsidRPr="00F44BB1">
        <w:rPr>
          <w:b/>
          <w:bCs/>
        </w:rPr>
        <w:t>ЗАЯВКА</w:t>
      </w:r>
    </w:p>
    <w:p w:rsidR="00DB6DAD" w:rsidRPr="00F44BB1" w:rsidRDefault="00DB6DAD" w:rsidP="00CE471A">
      <w:pPr>
        <w:ind w:left="900" w:hanging="1"/>
        <w:jc w:val="center"/>
      </w:pPr>
      <w:r w:rsidRPr="00F44BB1">
        <w:t>на участие в аукционе по продаже права на заключение</w:t>
      </w:r>
    </w:p>
    <w:p w:rsidR="00DB6DAD" w:rsidRPr="00F44BB1" w:rsidRDefault="00DB6DAD" w:rsidP="00CE471A">
      <w:pPr>
        <w:ind w:left="900" w:hanging="1"/>
        <w:jc w:val="center"/>
      </w:pPr>
      <w:r w:rsidRPr="00F44BB1">
        <w:t>договора аренды земельного участка</w:t>
      </w:r>
    </w:p>
    <w:p w:rsidR="000C23AA" w:rsidRDefault="000C23AA" w:rsidP="00CE471A">
      <w:pPr>
        <w:ind w:left="900" w:hanging="1"/>
        <w:jc w:val="center"/>
      </w:pPr>
    </w:p>
    <w:p w:rsidR="000C23AA" w:rsidRDefault="000C23AA" w:rsidP="00CE471A">
      <w:pPr>
        <w:ind w:left="900" w:hanging="1"/>
      </w:pPr>
    </w:p>
    <w:p w:rsidR="00DB6DAD" w:rsidRPr="000C23AA" w:rsidRDefault="000C23AA" w:rsidP="00CE471A">
      <w:pPr>
        <w:tabs>
          <w:tab w:val="left" w:pos="3945"/>
        </w:tabs>
        <w:ind w:left="900" w:hanging="1"/>
      </w:pPr>
      <w:r>
        <w:tab/>
      </w:r>
    </w:p>
    <w:p w:rsidR="00DB6DAD" w:rsidRDefault="00DB6DAD" w:rsidP="00663F60">
      <w:pPr>
        <w:keepNext/>
        <w:keepLines/>
        <w:ind w:left="900" w:hanging="1"/>
        <w:jc w:val="both"/>
      </w:pPr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DB6DAD" w:rsidRDefault="00DB6DAD" w:rsidP="00663F60">
      <w:pPr>
        <w:keepNext/>
        <w:keepLines/>
        <w:ind w:left="900" w:hanging="1"/>
        <w:jc w:val="both"/>
      </w:pPr>
    </w:p>
    <w:p w:rsidR="00DB6DAD" w:rsidRPr="00831449" w:rsidRDefault="00DB6DAD" w:rsidP="00663F60">
      <w:pPr>
        <w:keepNext/>
        <w:keepLines/>
        <w:ind w:left="900" w:hanging="1"/>
        <w:jc w:val="both"/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DB6DAD" w:rsidRPr="00831449" w:rsidRDefault="00DB6DAD" w:rsidP="00663F60">
      <w:pPr>
        <w:keepNext/>
        <w:keepLines/>
        <w:spacing w:before="120"/>
        <w:ind w:left="900" w:hanging="1"/>
        <w:jc w:val="both"/>
        <w:rPr>
          <w:b/>
          <w:bCs/>
        </w:rPr>
      </w:pPr>
      <w:r w:rsidRPr="00831449">
        <w:rPr>
          <w:b/>
          <w:bCs/>
        </w:rPr>
        <w:t>ЗАЯВИТЕЛЬ________________________________________</w:t>
      </w:r>
      <w:r w:rsidR="00663F60">
        <w:rPr>
          <w:b/>
          <w:bCs/>
        </w:rPr>
        <w:t>_____________________</w:t>
      </w:r>
    </w:p>
    <w:p w:rsidR="00DB6DAD" w:rsidRPr="00831449" w:rsidRDefault="00DB6DAD" w:rsidP="00663F60">
      <w:pPr>
        <w:pStyle w:val="3"/>
        <w:keepNext/>
        <w:keepLines/>
        <w:spacing w:after="0"/>
        <w:ind w:left="900" w:hanging="1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наименование организации заявителя</w:t>
      </w:r>
      <w:r>
        <w:rPr>
          <w:i/>
          <w:iCs/>
          <w:sz w:val="24"/>
          <w:szCs w:val="24"/>
        </w:rPr>
        <w:t>, ИНН, ОГРН</w:t>
      </w:r>
      <w:r w:rsidRPr="00831449">
        <w:rPr>
          <w:i/>
          <w:iCs/>
          <w:sz w:val="24"/>
          <w:szCs w:val="24"/>
        </w:rPr>
        <w:t>)</w:t>
      </w:r>
    </w:p>
    <w:p w:rsidR="00DB6DAD" w:rsidRPr="00831449" w:rsidRDefault="00663F60" w:rsidP="00663F60">
      <w:pPr>
        <w:pStyle w:val="a8"/>
        <w:keepNext/>
        <w:keepLines/>
        <w:ind w:left="89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лице </w:t>
      </w:r>
      <w:r w:rsidR="00DB6DAD" w:rsidRPr="00831449">
        <w:rPr>
          <w:sz w:val="24"/>
          <w:szCs w:val="24"/>
        </w:rPr>
        <w:t>________________________________</w:t>
      </w:r>
      <w:r w:rsidR="00DB6DAD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</w:t>
      </w:r>
      <w:r w:rsidR="00DB6DAD" w:rsidRPr="00831449">
        <w:rPr>
          <w:sz w:val="24"/>
          <w:szCs w:val="24"/>
        </w:rPr>
        <w:t>,</w:t>
      </w:r>
    </w:p>
    <w:p w:rsidR="00DB6DAD" w:rsidRPr="00831449" w:rsidRDefault="00DB6DAD" w:rsidP="00663F60">
      <w:pPr>
        <w:pStyle w:val="a8"/>
        <w:keepNext/>
        <w:keepLines/>
        <w:ind w:left="900" w:hanging="1"/>
        <w:jc w:val="both"/>
        <w:rPr>
          <w:i/>
          <w:iCs/>
          <w:sz w:val="24"/>
          <w:szCs w:val="24"/>
        </w:rPr>
      </w:pPr>
      <w:r w:rsidRPr="00831449">
        <w:rPr>
          <w:i/>
          <w:iCs/>
          <w:sz w:val="24"/>
          <w:szCs w:val="24"/>
        </w:rPr>
        <w:t>(наименование должности руководителя и его Ф.И.О.)</w:t>
      </w:r>
    </w:p>
    <w:p w:rsidR="00DB6DAD" w:rsidRPr="00831449" w:rsidRDefault="00CE471A" w:rsidP="00663F60">
      <w:pPr>
        <w:pStyle w:val="a5"/>
        <w:keepNext/>
        <w:keepLines/>
        <w:spacing w:before="120"/>
        <w:ind w:left="900" w:hanging="1"/>
        <w:rPr>
          <w:sz w:val="24"/>
          <w:szCs w:val="24"/>
        </w:rPr>
      </w:pPr>
      <w:proofErr w:type="gramStart"/>
      <w:r>
        <w:rPr>
          <w:sz w:val="24"/>
          <w:szCs w:val="24"/>
        </w:rPr>
        <w:t>действующего</w:t>
      </w:r>
      <w:proofErr w:type="gramEnd"/>
      <w:r>
        <w:rPr>
          <w:sz w:val="24"/>
          <w:szCs w:val="24"/>
        </w:rPr>
        <w:t xml:space="preserve"> </w:t>
      </w:r>
      <w:r w:rsidR="00DB6DAD" w:rsidRPr="00831449">
        <w:rPr>
          <w:sz w:val="24"/>
          <w:szCs w:val="24"/>
        </w:rPr>
        <w:t xml:space="preserve">на основании </w:t>
      </w:r>
      <w:r>
        <w:rPr>
          <w:sz w:val="24"/>
          <w:szCs w:val="24"/>
        </w:rPr>
        <w:t>________________</w:t>
      </w:r>
      <w:r w:rsidR="00DB6DAD" w:rsidRPr="00831449">
        <w:rPr>
          <w:sz w:val="24"/>
          <w:szCs w:val="24"/>
        </w:rPr>
        <w:t>____________________________</w:t>
      </w:r>
      <w:r w:rsidR="00663F60">
        <w:rPr>
          <w:sz w:val="24"/>
          <w:szCs w:val="24"/>
        </w:rPr>
        <w:t>______________________________</w:t>
      </w:r>
    </w:p>
    <w:p w:rsidR="00DB6DAD" w:rsidRPr="00831449" w:rsidRDefault="00DB6DAD" w:rsidP="00663F60">
      <w:pPr>
        <w:pStyle w:val="a8"/>
        <w:keepNext/>
        <w:keepLines/>
        <w:spacing w:before="120" w:after="120"/>
        <w:ind w:left="900" w:hanging="1"/>
        <w:jc w:val="both"/>
        <w:rPr>
          <w:sz w:val="24"/>
          <w:szCs w:val="24"/>
        </w:rPr>
      </w:pPr>
      <w:r>
        <w:rPr>
          <w:sz w:val="24"/>
          <w:szCs w:val="24"/>
        </w:rPr>
        <w:t>Ю</w:t>
      </w:r>
      <w:r w:rsidRPr="00831449">
        <w:rPr>
          <w:sz w:val="24"/>
          <w:szCs w:val="24"/>
        </w:rPr>
        <w:t>ридический и фактический адреса: __</w:t>
      </w:r>
      <w:r>
        <w:rPr>
          <w:sz w:val="24"/>
          <w:szCs w:val="24"/>
        </w:rPr>
        <w:t>____</w:t>
      </w:r>
      <w:r w:rsidRPr="00831449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_____________________________</w:t>
      </w:r>
      <w:r w:rsidRPr="00831449">
        <w:rPr>
          <w:sz w:val="24"/>
          <w:szCs w:val="24"/>
        </w:rPr>
        <w:t>______</w:t>
      </w:r>
      <w:r w:rsidR="00CE471A">
        <w:rPr>
          <w:sz w:val="24"/>
          <w:szCs w:val="24"/>
        </w:rPr>
        <w:t>___________________________________________________________________</w:t>
      </w:r>
    </w:p>
    <w:p w:rsidR="00DB6DAD" w:rsidRPr="00831449" w:rsidRDefault="00DB6DAD" w:rsidP="00663F60">
      <w:pPr>
        <w:pStyle w:val="a8"/>
        <w:keepNext/>
        <w:keepLines/>
        <w:spacing w:before="120" w:after="120"/>
        <w:ind w:left="900" w:hanging="1"/>
        <w:jc w:val="both"/>
        <w:rPr>
          <w:sz w:val="24"/>
          <w:szCs w:val="24"/>
        </w:rPr>
      </w:pPr>
      <w:r w:rsidRPr="00831449">
        <w:rPr>
          <w:sz w:val="24"/>
          <w:szCs w:val="24"/>
        </w:rPr>
        <w:t xml:space="preserve">телефоны </w:t>
      </w:r>
      <w:r w:rsidR="00CE471A">
        <w:rPr>
          <w:sz w:val="24"/>
          <w:szCs w:val="24"/>
        </w:rPr>
        <w:t>___</w:t>
      </w:r>
      <w:r w:rsidRPr="00831449">
        <w:rPr>
          <w:sz w:val="24"/>
          <w:szCs w:val="24"/>
        </w:rPr>
        <w:t>__________________, факс _____________</w:t>
      </w:r>
      <w:r>
        <w:rPr>
          <w:sz w:val="24"/>
          <w:szCs w:val="24"/>
        </w:rPr>
        <w:t>_____</w:t>
      </w:r>
      <w:r w:rsidRPr="00831449">
        <w:rPr>
          <w:sz w:val="24"/>
          <w:szCs w:val="24"/>
        </w:rPr>
        <w:t>_____</w:t>
      </w:r>
    </w:p>
    <w:p w:rsidR="00DB6DAD" w:rsidRPr="00663F60" w:rsidRDefault="00DB6DAD" w:rsidP="00663F60">
      <w:pPr>
        <w:keepNext/>
        <w:keepLines/>
        <w:ind w:left="900" w:hanging="1"/>
        <w:jc w:val="both"/>
        <w:rPr>
          <w:b/>
          <w:bCs/>
          <w:sz w:val="16"/>
        </w:rPr>
      </w:pPr>
    </w:p>
    <w:p w:rsidR="00DB6DAD" w:rsidRPr="00831449" w:rsidRDefault="00DB6DAD" w:rsidP="00663F60">
      <w:pPr>
        <w:keepNext/>
        <w:keepLines/>
        <w:ind w:left="900" w:hanging="1"/>
        <w:jc w:val="both"/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DB6DAD" w:rsidRPr="00663F60" w:rsidRDefault="00DB6DAD" w:rsidP="00663F60">
      <w:pPr>
        <w:keepNext/>
        <w:keepLines/>
        <w:ind w:left="900" w:hanging="1"/>
        <w:jc w:val="both"/>
        <w:rPr>
          <w:sz w:val="14"/>
        </w:rPr>
      </w:pPr>
    </w:p>
    <w:p w:rsidR="00DB6DAD" w:rsidRPr="00831449" w:rsidRDefault="00DB6DAD" w:rsidP="00663F60">
      <w:pPr>
        <w:keepNext/>
        <w:keepLines/>
        <w:spacing w:before="120"/>
        <w:ind w:left="900" w:hanging="1"/>
        <w:jc w:val="both"/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_______________________________________________________________________</w:t>
      </w:r>
    </w:p>
    <w:p w:rsidR="00DB6DAD" w:rsidRPr="00831449" w:rsidRDefault="00DB6DAD" w:rsidP="00663F60">
      <w:pPr>
        <w:pStyle w:val="3"/>
        <w:keepNext/>
        <w:keepLines/>
        <w:spacing w:after="0"/>
        <w:ind w:left="900" w:hanging="1"/>
        <w:jc w:val="both"/>
        <w:rPr>
          <w:i/>
          <w:iCs/>
          <w:sz w:val="24"/>
          <w:szCs w:val="24"/>
        </w:rPr>
      </w:pPr>
      <w:r w:rsidRPr="00831449">
        <w:rPr>
          <w:sz w:val="24"/>
          <w:szCs w:val="24"/>
        </w:rPr>
        <w:t>(</w:t>
      </w:r>
      <w:r w:rsidRPr="00831449">
        <w:rPr>
          <w:i/>
          <w:iCs/>
          <w:sz w:val="24"/>
          <w:szCs w:val="24"/>
        </w:rPr>
        <w:t>Ф.И.О. заявителя)</w:t>
      </w:r>
    </w:p>
    <w:p w:rsidR="00DB6DAD" w:rsidRPr="00831449" w:rsidRDefault="00DB6DAD" w:rsidP="00663F60">
      <w:pPr>
        <w:keepNext/>
        <w:keepLines/>
        <w:ind w:left="900" w:hanging="1"/>
        <w:jc w:val="both"/>
      </w:pPr>
      <w:r w:rsidRPr="00831449">
        <w:t>Документ, удостоверяющий личность __________________________________________________</w:t>
      </w:r>
      <w:r w:rsidR="00663F60">
        <w:t>_______________________</w:t>
      </w:r>
      <w:r w:rsidRPr="00831449">
        <w:t>_</w:t>
      </w:r>
    </w:p>
    <w:p w:rsidR="00DB6DAD" w:rsidRPr="00831449" w:rsidRDefault="00DB6DAD" w:rsidP="00663F60">
      <w:pPr>
        <w:keepNext/>
        <w:keepLines/>
        <w:spacing w:before="120"/>
        <w:ind w:left="900" w:hanging="1"/>
        <w:jc w:val="both"/>
      </w:pPr>
      <w:r w:rsidRPr="00831449">
        <w:t>Серия____________ №______</w:t>
      </w:r>
      <w:r w:rsidR="00663F60">
        <w:t xml:space="preserve">_______________ </w:t>
      </w:r>
      <w:proofErr w:type="gramStart"/>
      <w:r w:rsidR="00663F60">
        <w:t>выдан</w:t>
      </w:r>
      <w:proofErr w:type="gramEnd"/>
      <w:r w:rsidR="00663F60">
        <w:t xml:space="preserve">  «______» </w:t>
      </w:r>
      <w:r w:rsidRPr="00831449">
        <w:t>_______________</w:t>
      </w:r>
    </w:p>
    <w:p w:rsidR="00DB6DAD" w:rsidRPr="00831449" w:rsidRDefault="00DB6DAD" w:rsidP="00663F60">
      <w:pPr>
        <w:keepNext/>
        <w:keepLines/>
        <w:spacing w:before="120"/>
        <w:ind w:left="900" w:hanging="1"/>
        <w:jc w:val="both"/>
      </w:pPr>
      <w:r w:rsidRPr="00831449">
        <w:t>__________________________________________________</w:t>
      </w:r>
      <w:r w:rsidR="00663F60">
        <w:t>_____</w:t>
      </w:r>
      <w:r w:rsidRPr="00831449">
        <w:t>__</w:t>
      </w:r>
      <w:r w:rsidR="00663F60">
        <w:t>_________________</w:t>
      </w:r>
    </w:p>
    <w:p w:rsidR="00DB6DAD" w:rsidRPr="00831449" w:rsidRDefault="00DB6DAD" w:rsidP="00663F60">
      <w:pPr>
        <w:keepNext/>
        <w:keepLines/>
        <w:ind w:left="900" w:hanging="1"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DB6DAD" w:rsidRPr="00831449" w:rsidRDefault="00DB6DAD" w:rsidP="00663F60">
      <w:pPr>
        <w:pStyle w:val="a5"/>
        <w:keepNext/>
        <w:keepLines/>
        <w:ind w:left="900" w:hanging="1"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</w:t>
      </w:r>
      <w:r w:rsidR="00663F60">
        <w:rPr>
          <w:sz w:val="24"/>
          <w:szCs w:val="24"/>
        </w:rPr>
        <w:t xml:space="preserve"> _______</w:t>
      </w:r>
      <w:r w:rsidRPr="00831449">
        <w:rPr>
          <w:sz w:val="24"/>
          <w:szCs w:val="24"/>
        </w:rPr>
        <w:t>___________________________________________</w:t>
      </w:r>
    </w:p>
    <w:p w:rsidR="00DB6DAD" w:rsidRPr="00F44BB1" w:rsidRDefault="00DB6DAD" w:rsidP="00663F60">
      <w:pPr>
        <w:tabs>
          <w:tab w:val="left" w:pos="180"/>
          <w:tab w:val="left" w:pos="360"/>
        </w:tabs>
        <w:ind w:left="900" w:hanging="1"/>
        <w:jc w:val="both"/>
      </w:pPr>
      <w:r w:rsidRPr="00831449">
        <w:t>_______________________________</w:t>
      </w:r>
      <w:r>
        <w:t>__________________</w:t>
      </w:r>
      <w:r w:rsidRPr="00831449">
        <w:t>___________тел</w:t>
      </w:r>
      <w:r w:rsidR="00663F60">
        <w:t>ефон____</w:t>
      </w:r>
    </w:p>
    <w:p w:rsidR="00DB6DAD" w:rsidRPr="00F44BB1" w:rsidRDefault="00DB6DAD" w:rsidP="00663F60">
      <w:pPr>
        <w:ind w:left="900" w:hanging="1"/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</w:t>
      </w:r>
      <w:proofErr w:type="gramEnd"/>
    </w:p>
    <w:p w:rsidR="00663F60" w:rsidRPr="00663F60" w:rsidRDefault="00663F60" w:rsidP="00663F60">
      <w:pPr>
        <w:ind w:left="900" w:hanging="1"/>
        <w:jc w:val="both"/>
        <w:rPr>
          <w:sz w:val="14"/>
        </w:rPr>
      </w:pPr>
    </w:p>
    <w:p w:rsidR="00DB6DAD" w:rsidRPr="00E67DFA" w:rsidRDefault="00DB6DAD" w:rsidP="00663F60">
      <w:pPr>
        <w:ind w:left="900" w:hanging="1"/>
        <w:jc w:val="both"/>
      </w:pPr>
      <w:r w:rsidRPr="00695C47">
        <w:t xml:space="preserve">2. </w:t>
      </w:r>
      <w:r w:rsidRPr="00E67DFA">
        <w:t>Не ранее 10 дней</w:t>
      </w:r>
      <w:r w:rsidR="000C23AA">
        <w:t xml:space="preserve"> </w:t>
      </w:r>
      <w:r w:rsidRPr="00C52C36">
        <w:t>со дня</w:t>
      </w:r>
      <w:r w:rsidR="000C23AA"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</w:t>
      </w:r>
      <w:r w:rsidR="000C23AA">
        <w:t xml:space="preserve"> </w:t>
      </w:r>
      <w:r>
        <w:t xml:space="preserve"> </w:t>
      </w:r>
      <w:hyperlink r:id="rId9" w:history="1">
        <w:r w:rsidR="000C23AA" w:rsidRPr="00AF017C">
          <w:rPr>
            <w:rStyle w:val="aa"/>
            <w:lang w:val="en-US"/>
          </w:rPr>
          <w:t>www</w:t>
        </w:r>
        <w:r w:rsidR="000C23AA" w:rsidRPr="00AF017C">
          <w:rPr>
            <w:rStyle w:val="aa"/>
          </w:rPr>
          <w:t>.</w:t>
        </w:r>
        <w:proofErr w:type="spellStart"/>
        <w:r w:rsidR="000C23AA" w:rsidRPr="00AF017C">
          <w:rPr>
            <w:rStyle w:val="aa"/>
            <w:lang w:val="en-US"/>
          </w:rPr>
          <w:t>torgi</w:t>
        </w:r>
        <w:proofErr w:type="spellEnd"/>
        <w:r w:rsidR="000C23AA" w:rsidRPr="00AF017C">
          <w:rPr>
            <w:rStyle w:val="aa"/>
          </w:rPr>
          <w:t>.</w:t>
        </w:r>
        <w:proofErr w:type="spellStart"/>
        <w:r w:rsidR="000C23AA" w:rsidRPr="00AF017C">
          <w:rPr>
            <w:rStyle w:val="aa"/>
            <w:lang w:val="en-US"/>
          </w:rPr>
          <w:t>gov</w:t>
        </w:r>
        <w:proofErr w:type="spellEnd"/>
        <w:r w:rsidR="000C23AA" w:rsidRPr="00AF017C">
          <w:rPr>
            <w:rStyle w:val="aa"/>
          </w:rPr>
          <w:t>.</w:t>
        </w:r>
        <w:proofErr w:type="spellStart"/>
        <w:r w:rsidR="000C23AA" w:rsidRPr="00AF017C">
          <w:rPr>
            <w:rStyle w:val="aa"/>
            <w:lang w:val="en-US"/>
          </w:rPr>
          <w:t>ru</w:t>
        </w:r>
        <w:proofErr w:type="spellEnd"/>
      </w:hyperlink>
      <w:r w:rsidR="000C23AA"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</w:p>
    <w:p w:rsidR="00DB6DAD" w:rsidRPr="00F44BB1" w:rsidRDefault="00DB6DAD" w:rsidP="00CE471A">
      <w:pPr>
        <w:ind w:left="900" w:hanging="1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DB6DAD" w:rsidRPr="00F44BB1" w:rsidRDefault="00DB6DAD" w:rsidP="00CE471A">
      <w:pPr>
        <w:ind w:left="900" w:hanging="1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_______________</w:t>
      </w:r>
      <w:r>
        <w:t>__________________________________________________________________________________________</w:t>
      </w:r>
      <w:r w:rsidRPr="00F44BB1">
        <w:t>____________________</w:t>
      </w:r>
      <w:r w:rsidR="00663F60">
        <w:t>_____</w:t>
      </w:r>
      <w:r w:rsidRPr="00F44BB1">
        <w:t>_____________</w:t>
      </w:r>
      <w:r>
        <w:t>___</w:t>
      </w:r>
    </w:p>
    <w:p w:rsidR="00DB6DAD" w:rsidRPr="00F44BB1" w:rsidRDefault="00DB6DAD" w:rsidP="00CE471A">
      <w:pPr>
        <w:ind w:left="900" w:hanging="1"/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 w:rsidR="00663F60">
        <w:t>_____</w:t>
      </w:r>
    </w:p>
    <w:p w:rsidR="00DB6DAD" w:rsidRDefault="00DB6DAD" w:rsidP="00CE471A">
      <w:pPr>
        <w:ind w:left="900" w:hanging="1"/>
        <w:rPr>
          <w:i/>
          <w:iCs/>
          <w:u w:val="single"/>
        </w:rPr>
      </w:pPr>
      <w:r>
        <w:tab/>
      </w:r>
    </w:p>
    <w:p w:rsidR="00663F60" w:rsidRDefault="00663F60" w:rsidP="00CE471A">
      <w:pPr>
        <w:ind w:left="900" w:hanging="1"/>
        <w:jc w:val="both"/>
        <w:rPr>
          <w:i/>
          <w:iCs/>
          <w:u w:val="single"/>
        </w:rPr>
      </w:pPr>
    </w:p>
    <w:p w:rsidR="00663F60" w:rsidRDefault="00663F60" w:rsidP="00CE471A">
      <w:pPr>
        <w:ind w:left="900" w:hanging="1"/>
        <w:jc w:val="both"/>
        <w:rPr>
          <w:i/>
          <w:iCs/>
          <w:u w:val="single"/>
        </w:rPr>
      </w:pPr>
    </w:p>
    <w:p w:rsidR="00663F60" w:rsidRDefault="00663F60" w:rsidP="00CE471A">
      <w:pPr>
        <w:ind w:left="900" w:hanging="1"/>
        <w:jc w:val="both"/>
        <w:rPr>
          <w:i/>
          <w:iCs/>
          <w:u w:val="single"/>
        </w:rPr>
      </w:pPr>
    </w:p>
    <w:p w:rsidR="00DB6DAD" w:rsidRDefault="00DB6DAD" w:rsidP="00CE471A">
      <w:pPr>
        <w:ind w:left="900" w:hanging="1"/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DB6DAD" w:rsidRPr="00EC7631" w:rsidRDefault="00DB6DAD" w:rsidP="00CE471A">
      <w:pPr>
        <w:ind w:left="900" w:hanging="1"/>
        <w:jc w:val="both"/>
        <w:rPr>
          <w:u w:val="single"/>
        </w:rPr>
      </w:pPr>
    </w:p>
    <w:p w:rsidR="00DB6DAD" w:rsidRPr="007F4321" w:rsidRDefault="00DB6DAD" w:rsidP="00CE471A">
      <w:pPr>
        <w:widowControl w:val="0"/>
        <w:autoSpaceDE w:val="0"/>
        <w:autoSpaceDN w:val="0"/>
        <w:adjustRightInd w:val="0"/>
        <w:ind w:left="900" w:hanging="1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DB6DAD" w:rsidRPr="007F4321" w:rsidRDefault="00DB6DAD" w:rsidP="00CE471A">
      <w:pPr>
        <w:widowControl w:val="0"/>
        <w:autoSpaceDE w:val="0"/>
        <w:autoSpaceDN w:val="0"/>
        <w:adjustRightInd w:val="0"/>
        <w:ind w:left="900" w:hanging="1"/>
        <w:jc w:val="both"/>
      </w:pPr>
      <w:r w:rsidRPr="007F4321">
        <w:t>2) копии документов, удостоверяющих личность заявителя (для граждан);</w:t>
      </w:r>
    </w:p>
    <w:p w:rsidR="00DB6DAD" w:rsidRPr="007F4321" w:rsidRDefault="00DB6DAD" w:rsidP="00CE471A">
      <w:pPr>
        <w:widowControl w:val="0"/>
        <w:autoSpaceDE w:val="0"/>
        <w:autoSpaceDN w:val="0"/>
        <w:adjustRightInd w:val="0"/>
        <w:ind w:left="900" w:hanging="1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B6DAD" w:rsidRPr="00596498" w:rsidRDefault="00DB6DAD" w:rsidP="00CE471A">
      <w:pPr>
        <w:widowControl w:val="0"/>
        <w:autoSpaceDE w:val="0"/>
        <w:autoSpaceDN w:val="0"/>
        <w:adjustRightInd w:val="0"/>
        <w:ind w:left="900" w:hanging="1"/>
        <w:jc w:val="both"/>
      </w:pPr>
      <w:r w:rsidRPr="007F4321">
        <w:t>4) документы, подтверждающие внесение задатка.</w:t>
      </w:r>
    </w:p>
    <w:p w:rsidR="00DB6DAD" w:rsidRPr="005D248F" w:rsidRDefault="00DB6DAD" w:rsidP="00CE471A">
      <w:pPr>
        <w:widowControl w:val="0"/>
        <w:autoSpaceDE w:val="0"/>
        <w:autoSpaceDN w:val="0"/>
        <w:adjustRightInd w:val="0"/>
        <w:ind w:left="900" w:hanging="1"/>
        <w:jc w:val="both"/>
      </w:pPr>
      <w:r w:rsidRPr="00596498">
        <w:t xml:space="preserve">5) </w:t>
      </w:r>
      <w:r>
        <w:t>опись представленных документов</w:t>
      </w:r>
    </w:p>
    <w:p w:rsidR="00DB6DAD" w:rsidRPr="00EC7631" w:rsidRDefault="00DB6DAD" w:rsidP="00CE471A">
      <w:pPr>
        <w:ind w:left="900" w:hanging="1"/>
        <w:jc w:val="both"/>
        <w:rPr>
          <w:u w:val="single"/>
        </w:rPr>
      </w:pPr>
    </w:p>
    <w:p w:rsidR="00DB6DAD" w:rsidRPr="00EC7631" w:rsidRDefault="00DB6DAD" w:rsidP="00CE471A">
      <w:pPr>
        <w:ind w:left="900" w:hanging="1"/>
        <w:jc w:val="both"/>
        <w:rPr>
          <w:u w:val="single"/>
        </w:rPr>
      </w:pPr>
    </w:p>
    <w:p w:rsidR="00DB6DAD" w:rsidRDefault="00DB6DAD" w:rsidP="00CE471A">
      <w:pPr>
        <w:ind w:left="900" w:hanging="1"/>
        <w:jc w:val="both"/>
      </w:pPr>
    </w:p>
    <w:p w:rsidR="00DB6DAD" w:rsidRDefault="00DB6DAD" w:rsidP="00CE471A">
      <w:pPr>
        <w:ind w:left="900" w:hanging="1"/>
        <w:jc w:val="both"/>
      </w:pPr>
    </w:p>
    <w:p w:rsidR="00DB6DAD" w:rsidRPr="00C707C3" w:rsidRDefault="00DB6DAD" w:rsidP="00CE471A">
      <w:pPr>
        <w:ind w:left="900" w:hanging="1"/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DB6DAD" w:rsidRPr="00EC7631" w:rsidRDefault="00DB6DAD" w:rsidP="00CE471A">
      <w:pPr>
        <w:ind w:left="900" w:hanging="1"/>
        <w:jc w:val="both"/>
        <w:rPr>
          <w:sz w:val="14"/>
          <w:szCs w:val="14"/>
        </w:rPr>
      </w:pPr>
    </w:p>
    <w:p w:rsidR="00DB6DAD" w:rsidRPr="00C707C3" w:rsidRDefault="00DB6DAD" w:rsidP="00CE471A">
      <w:pPr>
        <w:ind w:left="900" w:hanging="1"/>
        <w:jc w:val="both"/>
      </w:pPr>
      <w:r>
        <w:t>«___» _____________ 201_</w:t>
      </w:r>
      <w:r w:rsidRPr="00C707C3">
        <w:t>г.</w:t>
      </w:r>
    </w:p>
    <w:p w:rsidR="00DB6DAD" w:rsidRDefault="00DB6DAD" w:rsidP="00CE471A">
      <w:pPr>
        <w:ind w:left="900" w:hanging="1"/>
        <w:jc w:val="both"/>
        <w:rPr>
          <w:sz w:val="36"/>
          <w:szCs w:val="36"/>
        </w:rPr>
      </w:pPr>
    </w:p>
    <w:p w:rsidR="00DB6DAD" w:rsidRPr="00EC7631" w:rsidRDefault="00DB6DAD" w:rsidP="00CE471A">
      <w:pPr>
        <w:ind w:left="900" w:hanging="1"/>
        <w:jc w:val="both"/>
        <w:rPr>
          <w:sz w:val="36"/>
          <w:szCs w:val="36"/>
        </w:rPr>
      </w:pPr>
    </w:p>
    <w:p w:rsidR="00DB6DAD" w:rsidRDefault="00DB6DAD" w:rsidP="00CE471A">
      <w:pPr>
        <w:spacing w:line="360" w:lineRule="auto"/>
        <w:ind w:left="900" w:hanging="1"/>
        <w:jc w:val="both"/>
        <w:rPr>
          <w:b/>
          <w:bCs/>
        </w:rPr>
      </w:pPr>
      <w:r w:rsidRPr="00C707C3">
        <w:rPr>
          <w:b/>
          <w:bCs/>
        </w:rPr>
        <w:t>Заявка принята  Продавцом:</w:t>
      </w:r>
    </w:p>
    <w:p w:rsidR="00DB6DAD" w:rsidRPr="00EC7631" w:rsidRDefault="00DB6DAD" w:rsidP="00CE471A">
      <w:pPr>
        <w:spacing w:line="360" w:lineRule="auto"/>
        <w:ind w:left="900" w:hanging="1"/>
        <w:jc w:val="both"/>
        <w:rPr>
          <w:b/>
          <w:bCs/>
          <w:sz w:val="18"/>
          <w:szCs w:val="18"/>
        </w:rPr>
      </w:pPr>
    </w:p>
    <w:p w:rsidR="00DB6DAD" w:rsidRPr="00C707C3" w:rsidRDefault="00DB6DAD" w:rsidP="00CE471A">
      <w:pPr>
        <w:spacing w:line="360" w:lineRule="auto"/>
        <w:ind w:left="900" w:hanging="1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DB6DAD" w:rsidRPr="00C707C3" w:rsidRDefault="00DB6DAD" w:rsidP="00CE471A">
      <w:pPr>
        <w:spacing w:line="360" w:lineRule="auto"/>
        <w:ind w:left="900" w:hanging="1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 ( __________________ )</w:t>
      </w:r>
      <w:proofErr w:type="gramEnd"/>
    </w:p>
    <w:p w:rsidR="00DB6DAD" w:rsidRPr="000E415C" w:rsidRDefault="00DB6DAD" w:rsidP="00CE471A">
      <w:pPr>
        <w:ind w:left="900" w:hanging="1"/>
      </w:pPr>
    </w:p>
    <w:p w:rsidR="00DB6DAD" w:rsidRPr="000E415C" w:rsidRDefault="00DB6DAD" w:rsidP="00CE471A">
      <w:pPr>
        <w:ind w:left="900" w:hanging="1"/>
      </w:pPr>
    </w:p>
    <w:p w:rsidR="00DB6DAD" w:rsidRDefault="00DB6DAD" w:rsidP="00CE471A">
      <w:pPr>
        <w:ind w:left="900" w:hanging="1"/>
        <w:jc w:val="both"/>
      </w:pPr>
    </w:p>
    <w:p w:rsidR="00DB6DAD" w:rsidRDefault="00DB6DAD" w:rsidP="00A74525">
      <w:pPr>
        <w:jc w:val="right"/>
      </w:pPr>
    </w:p>
    <w:sectPr w:rsidR="00DB6DAD" w:rsidSect="00663F60">
      <w:pgSz w:w="11906" w:h="16838"/>
      <w:pgMar w:top="284" w:right="99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cs="Times New Roman" w:hint="default"/>
        <w:b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0B4FA6"/>
    <w:rsid w:val="00004770"/>
    <w:rsid w:val="0001121F"/>
    <w:rsid w:val="000123F0"/>
    <w:rsid w:val="00015871"/>
    <w:rsid w:val="00026C6A"/>
    <w:rsid w:val="00036B7D"/>
    <w:rsid w:val="0003776E"/>
    <w:rsid w:val="00041604"/>
    <w:rsid w:val="000426FD"/>
    <w:rsid w:val="000439A2"/>
    <w:rsid w:val="00044138"/>
    <w:rsid w:val="00046E07"/>
    <w:rsid w:val="00055B30"/>
    <w:rsid w:val="00067F42"/>
    <w:rsid w:val="00094E2E"/>
    <w:rsid w:val="000A2DF1"/>
    <w:rsid w:val="000A2F06"/>
    <w:rsid w:val="000A4033"/>
    <w:rsid w:val="000A5DB2"/>
    <w:rsid w:val="000B0569"/>
    <w:rsid w:val="000B0DA0"/>
    <w:rsid w:val="000B447C"/>
    <w:rsid w:val="000B4FA6"/>
    <w:rsid w:val="000B5E7F"/>
    <w:rsid w:val="000B67F1"/>
    <w:rsid w:val="000C23AA"/>
    <w:rsid w:val="000C5497"/>
    <w:rsid w:val="000D0669"/>
    <w:rsid w:val="000D1294"/>
    <w:rsid w:val="000D7F15"/>
    <w:rsid w:val="000E2DD2"/>
    <w:rsid w:val="000E327A"/>
    <w:rsid w:val="000E415C"/>
    <w:rsid w:val="000F37D8"/>
    <w:rsid w:val="000F509F"/>
    <w:rsid w:val="00103120"/>
    <w:rsid w:val="0010529A"/>
    <w:rsid w:val="00111BB2"/>
    <w:rsid w:val="00112BA8"/>
    <w:rsid w:val="001150BD"/>
    <w:rsid w:val="00121B58"/>
    <w:rsid w:val="00123C87"/>
    <w:rsid w:val="00136092"/>
    <w:rsid w:val="00137914"/>
    <w:rsid w:val="001509A9"/>
    <w:rsid w:val="0015340F"/>
    <w:rsid w:val="001638D7"/>
    <w:rsid w:val="00164F35"/>
    <w:rsid w:val="001730A7"/>
    <w:rsid w:val="0017725D"/>
    <w:rsid w:val="00181950"/>
    <w:rsid w:val="0018660C"/>
    <w:rsid w:val="00190EBB"/>
    <w:rsid w:val="001A06A1"/>
    <w:rsid w:val="001A2620"/>
    <w:rsid w:val="001A4230"/>
    <w:rsid w:val="001A7E4F"/>
    <w:rsid w:val="001B37C3"/>
    <w:rsid w:val="001C3163"/>
    <w:rsid w:val="001C3B12"/>
    <w:rsid w:val="001C645F"/>
    <w:rsid w:val="001D30E0"/>
    <w:rsid w:val="001D7F1D"/>
    <w:rsid w:val="001E15B4"/>
    <w:rsid w:val="001E20DF"/>
    <w:rsid w:val="001E4874"/>
    <w:rsid w:val="001E685A"/>
    <w:rsid w:val="001F3455"/>
    <w:rsid w:val="001F4632"/>
    <w:rsid w:val="001F6E50"/>
    <w:rsid w:val="00201AC3"/>
    <w:rsid w:val="00201B06"/>
    <w:rsid w:val="00207F47"/>
    <w:rsid w:val="00210377"/>
    <w:rsid w:val="00216844"/>
    <w:rsid w:val="00222A25"/>
    <w:rsid w:val="002319E3"/>
    <w:rsid w:val="0023485A"/>
    <w:rsid w:val="0023539F"/>
    <w:rsid w:val="0024483C"/>
    <w:rsid w:val="00246A88"/>
    <w:rsid w:val="00252346"/>
    <w:rsid w:val="00252EE4"/>
    <w:rsid w:val="00253F99"/>
    <w:rsid w:val="0026077C"/>
    <w:rsid w:val="00264EA7"/>
    <w:rsid w:val="00271F7E"/>
    <w:rsid w:val="0028001A"/>
    <w:rsid w:val="0029488D"/>
    <w:rsid w:val="0029617D"/>
    <w:rsid w:val="00296528"/>
    <w:rsid w:val="002A7906"/>
    <w:rsid w:val="002A7CAF"/>
    <w:rsid w:val="002C4D3D"/>
    <w:rsid w:val="002C6AD3"/>
    <w:rsid w:val="002C7601"/>
    <w:rsid w:val="002D4850"/>
    <w:rsid w:val="002D4FFE"/>
    <w:rsid w:val="002E20B7"/>
    <w:rsid w:val="002F1050"/>
    <w:rsid w:val="002F10AB"/>
    <w:rsid w:val="002F5127"/>
    <w:rsid w:val="00302333"/>
    <w:rsid w:val="00310664"/>
    <w:rsid w:val="00313D5C"/>
    <w:rsid w:val="003163FC"/>
    <w:rsid w:val="003178B0"/>
    <w:rsid w:val="0032761D"/>
    <w:rsid w:val="00327F6C"/>
    <w:rsid w:val="00334900"/>
    <w:rsid w:val="00335976"/>
    <w:rsid w:val="00335E7C"/>
    <w:rsid w:val="003418E9"/>
    <w:rsid w:val="00346532"/>
    <w:rsid w:val="003522DD"/>
    <w:rsid w:val="003566F1"/>
    <w:rsid w:val="0036120C"/>
    <w:rsid w:val="00361DC4"/>
    <w:rsid w:val="003703C9"/>
    <w:rsid w:val="00370D11"/>
    <w:rsid w:val="003765EF"/>
    <w:rsid w:val="0038406A"/>
    <w:rsid w:val="00384F0F"/>
    <w:rsid w:val="003874F2"/>
    <w:rsid w:val="00391B07"/>
    <w:rsid w:val="00393960"/>
    <w:rsid w:val="00395523"/>
    <w:rsid w:val="003958CB"/>
    <w:rsid w:val="00395C3C"/>
    <w:rsid w:val="00397847"/>
    <w:rsid w:val="003A379B"/>
    <w:rsid w:val="003A52D8"/>
    <w:rsid w:val="003A5973"/>
    <w:rsid w:val="003B2434"/>
    <w:rsid w:val="003B2918"/>
    <w:rsid w:val="003B4717"/>
    <w:rsid w:val="003B6513"/>
    <w:rsid w:val="003B792D"/>
    <w:rsid w:val="003C029B"/>
    <w:rsid w:val="003C6541"/>
    <w:rsid w:val="003C7E3B"/>
    <w:rsid w:val="003D02FD"/>
    <w:rsid w:val="003D0FCB"/>
    <w:rsid w:val="003D17D7"/>
    <w:rsid w:val="003D3C08"/>
    <w:rsid w:val="003E4B57"/>
    <w:rsid w:val="003E620A"/>
    <w:rsid w:val="003E6EE5"/>
    <w:rsid w:val="003E7F8D"/>
    <w:rsid w:val="00401975"/>
    <w:rsid w:val="004052C6"/>
    <w:rsid w:val="004054C9"/>
    <w:rsid w:val="00405650"/>
    <w:rsid w:val="004060FF"/>
    <w:rsid w:val="004114A9"/>
    <w:rsid w:val="00411742"/>
    <w:rsid w:val="00415FD4"/>
    <w:rsid w:val="004173E6"/>
    <w:rsid w:val="00417772"/>
    <w:rsid w:val="00436C16"/>
    <w:rsid w:val="00443B40"/>
    <w:rsid w:val="004473D5"/>
    <w:rsid w:val="00452A63"/>
    <w:rsid w:val="00454126"/>
    <w:rsid w:val="00456E04"/>
    <w:rsid w:val="00462F1C"/>
    <w:rsid w:val="0047121F"/>
    <w:rsid w:val="0047340C"/>
    <w:rsid w:val="00473D4E"/>
    <w:rsid w:val="00485392"/>
    <w:rsid w:val="004859EF"/>
    <w:rsid w:val="004901E4"/>
    <w:rsid w:val="00495EAC"/>
    <w:rsid w:val="00497054"/>
    <w:rsid w:val="00497559"/>
    <w:rsid w:val="004975B8"/>
    <w:rsid w:val="004A0929"/>
    <w:rsid w:val="004A1933"/>
    <w:rsid w:val="004A6938"/>
    <w:rsid w:val="004C0EFB"/>
    <w:rsid w:val="004C3645"/>
    <w:rsid w:val="004C54C6"/>
    <w:rsid w:val="004D1C89"/>
    <w:rsid w:val="004D519C"/>
    <w:rsid w:val="004E594D"/>
    <w:rsid w:val="004E6ED4"/>
    <w:rsid w:val="004F2766"/>
    <w:rsid w:val="004F40D4"/>
    <w:rsid w:val="004F6E5D"/>
    <w:rsid w:val="00503E6B"/>
    <w:rsid w:val="00504F45"/>
    <w:rsid w:val="0050509A"/>
    <w:rsid w:val="00510B6A"/>
    <w:rsid w:val="00510F5D"/>
    <w:rsid w:val="00515A2E"/>
    <w:rsid w:val="00516952"/>
    <w:rsid w:val="00520818"/>
    <w:rsid w:val="00521490"/>
    <w:rsid w:val="005216B6"/>
    <w:rsid w:val="005251E6"/>
    <w:rsid w:val="00526DB6"/>
    <w:rsid w:val="00532F9E"/>
    <w:rsid w:val="00540764"/>
    <w:rsid w:val="00545B86"/>
    <w:rsid w:val="00550474"/>
    <w:rsid w:val="00550D3D"/>
    <w:rsid w:val="00552620"/>
    <w:rsid w:val="005550FB"/>
    <w:rsid w:val="00560098"/>
    <w:rsid w:val="0056346B"/>
    <w:rsid w:val="00563EEF"/>
    <w:rsid w:val="00564DA6"/>
    <w:rsid w:val="00565E47"/>
    <w:rsid w:val="0057270D"/>
    <w:rsid w:val="00572C28"/>
    <w:rsid w:val="00574361"/>
    <w:rsid w:val="005760E8"/>
    <w:rsid w:val="00583547"/>
    <w:rsid w:val="00584473"/>
    <w:rsid w:val="00596498"/>
    <w:rsid w:val="005A110A"/>
    <w:rsid w:val="005B3C54"/>
    <w:rsid w:val="005B43B5"/>
    <w:rsid w:val="005B52E1"/>
    <w:rsid w:val="005B53A0"/>
    <w:rsid w:val="005B6C68"/>
    <w:rsid w:val="005C06D2"/>
    <w:rsid w:val="005C10B1"/>
    <w:rsid w:val="005C3041"/>
    <w:rsid w:val="005C457F"/>
    <w:rsid w:val="005C6145"/>
    <w:rsid w:val="005C6309"/>
    <w:rsid w:val="005C7CBF"/>
    <w:rsid w:val="005D09BA"/>
    <w:rsid w:val="005D248F"/>
    <w:rsid w:val="005D374C"/>
    <w:rsid w:val="005D7BEF"/>
    <w:rsid w:val="005E2BBE"/>
    <w:rsid w:val="005E58D1"/>
    <w:rsid w:val="005F561B"/>
    <w:rsid w:val="0060363A"/>
    <w:rsid w:val="00605789"/>
    <w:rsid w:val="00607F05"/>
    <w:rsid w:val="00615161"/>
    <w:rsid w:val="006158D9"/>
    <w:rsid w:val="0061596F"/>
    <w:rsid w:val="006220DB"/>
    <w:rsid w:val="00622CC4"/>
    <w:rsid w:val="006463BF"/>
    <w:rsid w:val="00663F60"/>
    <w:rsid w:val="00665EE9"/>
    <w:rsid w:val="00666401"/>
    <w:rsid w:val="006731EC"/>
    <w:rsid w:val="00675174"/>
    <w:rsid w:val="0067670A"/>
    <w:rsid w:val="00680EE6"/>
    <w:rsid w:val="006814F8"/>
    <w:rsid w:val="0068424C"/>
    <w:rsid w:val="006877FA"/>
    <w:rsid w:val="00690FAC"/>
    <w:rsid w:val="00695C47"/>
    <w:rsid w:val="00696922"/>
    <w:rsid w:val="006A00FD"/>
    <w:rsid w:val="006A1712"/>
    <w:rsid w:val="006A6921"/>
    <w:rsid w:val="006A6F74"/>
    <w:rsid w:val="006B0BED"/>
    <w:rsid w:val="006C1BFB"/>
    <w:rsid w:val="006C7A16"/>
    <w:rsid w:val="006D1214"/>
    <w:rsid w:val="006E064A"/>
    <w:rsid w:val="006E5060"/>
    <w:rsid w:val="006E78C0"/>
    <w:rsid w:val="006F2CDC"/>
    <w:rsid w:val="006F3A8A"/>
    <w:rsid w:val="00702ACB"/>
    <w:rsid w:val="00707C57"/>
    <w:rsid w:val="0071093A"/>
    <w:rsid w:val="00711BD0"/>
    <w:rsid w:val="007133E2"/>
    <w:rsid w:val="00713404"/>
    <w:rsid w:val="0071750C"/>
    <w:rsid w:val="00717F78"/>
    <w:rsid w:val="007315E7"/>
    <w:rsid w:val="00732C37"/>
    <w:rsid w:val="0073499C"/>
    <w:rsid w:val="00736943"/>
    <w:rsid w:val="0073710A"/>
    <w:rsid w:val="0074098C"/>
    <w:rsid w:val="0074291F"/>
    <w:rsid w:val="0074573C"/>
    <w:rsid w:val="007462FE"/>
    <w:rsid w:val="007533CC"/>
    <w:rsid w:val="0075532E"/>
    <w:rsid w:val="0076135C"/>
    <w:rsid w:val="00761AFB"/>
    <w:rsid w:val="00773935"/>
    <w:rsid w:val="00777D6A"/>
    <w:rsid w:val="00780579"/>
    <w:rsid w:val="007920D7"/>
    <w:rsid w:val="007925E9"/>
    <w:rsid w:val="007A191E"/>
    <w:rsid w:val="007A45EC"/>
    <w:rsid w:val="007A486A"/>
    <w:rsid w:val="007A7808"/>
    <w:rsid w:val="007B08BF"/>
    <w:rsid w:val="007B3E3B"/>
    <w:rsid w:val="007C2BD8"/>
    <w:rsid w:val="007C68EB"/>
    <w:rsid w:val="007C6D68"/>
    <w:rsid w:val="007C6E2D"/>
    <w:rsid w:val="007D3B17"/>
    <w:rsid w:val="007D3E5C"/>
    <w:rsid w:val="007D65B4"/>
    <w:rsid w:val="007D706E"/>
    <w:rsid w:val="007E2922"/>
    <w:rsid w:val="007E58E7"/>
    <w:rsid w:val="007E7F8F"/>
    <w:rsid w:val="007F167F"/>
    <w:rsid w:val="007F210E"/>
    <w:rsid w:val="007F2A6E"/>
    <w:rsid w:val="007F302C"/>
    <w:rsid w:val="007F4321"/>
    <w:rsid w:val="007F60EB"/>
    <w:rsid w:val="0080466D"/>
    <w:rsid w:val="008047EB"/>
    <w:rsid w:val="00805A1F"/>
    <w:rsid w:val="00811932"/>
    <w:rsid w:val="0081781C"/>
    <w:rsid w:val="00821A28"/>
    <w:rsid w:val="00824A29"/>
    <w:rsid w:val="00830A30"/>
    <w:rsid w:val="00831449"/>
    <w:rsid w:val="00835310"/>
    <w:rsid w:val="0083645C"/>
    <w:rsid w:val="0083735B"/>
    <w:rsid w:val="00837A41"/>
    <w:rsid w:val="008424EF"/>
    <w:rsid w:val="008464A1"/>
    <w:rsid w:val="00852F2D"/>
    <w:rsid w:val="008534FA"/>
    <w:rsid w:val="00863951"/>
    <w:rsid w:val="00865C0A"/>
    <w:rsid w:val="00865ED0"/>
    <w:rsid w:val="00866CBD"/>
    <w:rsid w:val="00871CE7"/>
    <w:rsid w:val="008723DB"/>
    <w:rsid w:val="00873D89"/>
    <w:rsid w:val="008760DE"/>
    <w:rsid w:val="00881B91"/>
    <w:rsid w:val="00886C70"/>
    <w:rsid w:val="00887D8A"/>
    <w:rsid w:val="008A5BAE"/>
    <w:rsid w:val="008B4B1C"/>
    <w:rsid w:val="008B50C3"/>
    <w:rsid w:val="008C1D88"/>
    <w:rsid w:val="008D366C"/>
    <w:rsid w:val="008D37E4"/>
    <w:rsid w:val="008D754B"/>
    <w:rsid w:val="008E06DB"/>
    <w:rsid w:val="008E1C78"/>
    <w:rsid w:val="008E734E"/>
    <w:rsid w:val="008F494C"/>
    <w:rsid w:val="008F5EFF"/>
    <w:rsid w:val="008F6BB9"/>
    <w:rsid w:val="009075AE"/>
    <w:rsid w:val="009078EB"/>
    <w:rsid w:val="00914DF6"/>
    <w:rsid w:val="00917C33"/>
    <w:rsid w:val="00922E34"/>
    <w:rsid w:val="00924CEA"/>
    <w:rsid w:val="00927FB1"/>
    <w:rsid w:val="00931D9B"/>
    <w:rsid w:val="009332C2"/>
    <w:rsid w:val="009333A4"/>
    <w:rsid w:val="00947036"/>
    <w:rsid w:val="009505C0"/>
    <w:rsid w:val="009555CA"/>
    <w:rsid w:val="0097141B"/>
    <w:rsid w:val="00974956"/>
    <w:rsid w:val="0097634A"/>
    <w:rsid w:val="009840FD"/>
    <w:rsid w:val="009902EA"/>
    <w:rsid w:val="00994A20"/>
    <w:rsid w:val="009966E6"/>
    <w:rsid w:val="009A50D7"/>
    <w:rsid w:val="009B0A55"/>
    <w:rsid w:val="009B39A8"/>
    <w:rsid w:val="009B5E7B"/>
    <w:rsid w:val="009B5F1D"/>
    <w:rsid w:val="009B6B7C"/>
    <w:rsid w:val="009C510C"/>
    <w:rsid w:val="009C7073"/>
    <w:rsid w:val="009D0EA2"/>
    <w:rsid w:val="009D35C5"/>
    <w:rsid w:val="009D5A4E"/>
    <w:rsid w:val="009E19FC"/>
    <w:rsid w:val="009E1BDD"/>
    <w:rsid w:val="009E21A1"/>
    <w:rsid w:val="009E726D"/>
    <w:rsid w:val="009F054C"/>
    <w:rsid w:val="009F2C99"/>
    <w:rsid w:val="009F3AD6"/>
    <w:rsid w:val="00A015B8"/>
    <w:rsid w:val="00A0782E"/>
    <w:rsid w:val="00A1091D"/>
    <w:rsid w:val="00A15832"/>
    <w:rsid w:val="00A20D4B"/>
    <w:rsid w:val="00A25FB7"/>
    <w:rsid w:val="00A273B5"/>
    <w:rsid w:val="00A304D9"/>
    <w:rsid w:val="00A3564D"/>
    <w:rsid w:val="00A3572E"/>
    <w:rsid w:val="00A36B32"/>
    <w:rsid w:val="00A37852"/>
    <w:rsid w:val="00A44407"/>
    <w:rsid w:val="00A50CA3"/>
    <w:rsid w:val="00A539E0"/>
    <w:rsid w:val="00A5515C"/>
    <w:rsid w:val="00A61E3E"/>
    <w:rsid w:val="00A62E90"/>
    <w:rsid w:val="00A6758C"/>
    <w:rsid w:val="00A706E3"/>
    <w:rsid w:val="00A70781"/>
    <w:rsid w:val="00A71757"/>
    <w:rsid w:val="00A72B8E"/>
    <w:rsid w:val="00A73BFC"/>
    <w:rsid w:val="00A74525"/>
    <w:rsid w:val="00A76D97"/>
    <w:rsid w:val="00A80276"/>
    <w:rsid w:val="00A803A4"/>
    <w:rsid w:val="00A829BF"/>
    <w:rsid w:val="00A90A4A"/>
    <w:rsid w:val="00A91979"/>
    <w:rsid w:val="00A93626"/>
    <w:rsid w:val="00A941DD"/>
    <w:rsid w:val="00A96D97"/>
    <w:rsid w:val="00AA1473"/>
    <w:rsid w:val="00AA1C85"/>
    <w:rsid w:val="00AA397F"/>
    <w:rsid w:val="00AA3E75"/>
    <w:rsid w:val="00AA54B3"/>
    <w:rsid w:val="00AA5C40"/>
    <w:rsid w:val="00AB3DC8"/>
    <w:rsid w:val="00AC050C"/>
    <w:rsid w:val="00AD0BBD"/>
    <w:rsid w:val="00AD66E1"/>
    <w:rsid w:val="00AD7949"/>
    <w:rsid w:val="00AE1122"/>
    <w:rsid w:val="00AE6758"/>
    <w:rsid w:val="00AF3513"/>
    <w:rsid w:val="00AF619C"/>
    <w:rsid w:val="00AF6833"/>
    <w:rsid w:val="00AF7128"/>
    <w:rsid w:val="00AF7D0F"/>
    <w:rsid w:val="00B0326F"/>
    <w:rsid w:val="00B03A44"/>
    <w:rsid w:val="00B10C89"/>
    <w:rsid w:val="00B112AA"/>
    <w:rsid w:val="00B11E09"/>
    <w:rsid w:val="00B13E7D"/>
    <w:rsid w:val="00B3213B"/>
    <w:rsid w:val="00B3531C"/>
    <w:rsid w:val="00B36DE4"/>
    <w:rsid w:val="00B40AB2"/>
    <w:rsid w:val="00B42DE8"/>
    <w:rsid w:val="00B43810"/>
    <w:rsid w:val="00B451EB"/>
    <w:rsid w:val="00B46BF9"/>
    <w:rsid w:val="00B50167"/>
    <w:rsid w:val="00B51ABA"/>
    <w:rsid w:val="00B51D0B"/>
    <w:rsid w:val="00B51D25"/>
    <w:rsid w:val="00B53007"/>
    <w:rsid w:val="00B542C5"/>
    <w:rsid w:val="00B55AC9"/>
    <w:rsid w:val="00B65368"/>
    <w:rsid w:val="00B65C40"/>
    <w:rsid w:val="00B67CF4"/>
    <w:rsid w:val="00B73E37"/>
    <w:rsid w:val="00B81B75"/>
    <w:rsid w:val="00B829E7"/>
    <w:rsid w:val="00B858B3"/>
    <w:rsid w:val="00B91A11"/>
    <w:rsid w:val="00B93B03"/>
    <w:rsid w:val="00BA3D41"/>
    <w:rsid w:val="00BB02DA"/>
    <w:rsid w:val="00BB418D"/>
    <w:rsid w:val="00BB6DCE"/>
    <w:rsid w:val="00BC4367"/>
    <w:rsid w:val="00BD23FD"/>
    <w:rsid w:val="00BD7FF3"/>
    <w:rsid w:val="00BE0B24"/>
    <w:rsid w:val="00BF2805"/>
    <w:rsid w:val="00BF35C4"/>
    <w:rsid w:val="00BF4FD4"/>
    <w:rsid w:val="00C02A9A"/>
    <w:rsid w:val="00C05184"/>
    <w:rsid w:val="00C06016"/>
    <w:rsid w:val="00C1148F"/>
    <w:rsid w:val="00C13D04"/>
    <w:rsid w:val="00C16817"/>
    <w:rsid w:val="00C2193E"/>
    <w:rsid w:val="00C23492"/>
    <w:rsid w:val="00C249D4"/>
    <w:rsid w:val="00C24FEF"/>
    <w:rsid w:val="00C2534C"/>
    <w:rsid w:val="00C277FE"/>
    <w:rsid w:val="00C31C58"/>
    <w:rsid w:val="00C348FE"/>
    <w:rsid w:val="00C36EAB"/>
    <w:rsid w:val="00C42C2A"/>
    <w:rsid w:val="00C453EA"/>
    <w:rsid w:val="00C4779A"/>
    <w:rsid w:val="00C51221"/>
    <w:rsid w:val="00C51EE3"/>
    <w:rsid w:val="00C5255E"/>
    <w:rsid w:val="00C52C36"/>
    <w:rsid w:val="00C55277"/>
    <w:rsid w:val="00C60418"/>
    <w:rsid w:val="00C654B1"/>
    <w:rsid w:val="00C66C9B"/>
    <w:rsid w:val="00C66EAB"/>
    <w:rsid w:val="00C707C3"/>
    <w:rsid w:val="00C73F3F"/>
    <w:rsid w:val="00C74E20"/>
    <w:rsid w:val="00C776A0"/>
    <w:rsid w:val="00C87DDF"/>
    <w:rsid w:val="00C919A5"/>
    <w:rsid w:val="00C94DE9"/>
    <w:rsid w:val="00C95479"/>
    <w:rsid w:val="00C96212"/>
    <w:rsid w:val="00C97109"/>
    <w:rsid w:val="00CA7E83"/>
    <w:rsid w:val="00CD09B1"/>
    <w:rsid w:val="00CD2418"/>
    <w:rsid w:val="00CD2E96"/>
    <w:rsid w:val="00CD6EDA"/>
    <w:rsid w:val="00CD771D"/>
    <w:rsid w:val="00CE1128"/>
    <w:rsid w:val="00CE471A"/>
    <w:rsid w:val="00CE7375"/>
    <w:rsid w:val="00CE79F7"/>
    <w:rsid w:val="00CF2E41"/>
    <w:rsid w:val="00CF5B59"/>
    <w:rsid w:val="00CF5BE2"/>
    <w:rsid w:val="00D01A73"/>
    <w:rsid w:val="00D05F9D"/>
    <w:rsid w:val="00D12018"/>
    <w:rsid w:val="00D12977"/>
    <w:rsid w:val="00D24D4A"/>
    <w:rsid w:val="00D263AB"/>
    <w:rsid w:val="00D30717"/>
    <w:rsid w:val="00D42859"/>
    <w:rsid w:val="00D445FE"/>
    <w:rsid w:val="00D45748"/>
    <w:rsid w:val="00D47D91"/>
    <w:rsid w:val="00D54360"/>
    <w:rsid w:val="00D55237"/>
    <w:rsid w:val="00D570A0"/>
    <w:rsid w:val="00D64B15"/>
    <w:rsid w:val="00D7154B"/>
    <w:rsid w:val="00D725CD"/>
    <w:rsid w:val="00D7765C"/>
    <w:rsid w:val="00D8023C"/>
    <w:rsid w:val="00D807D6"/>
    <w:rsid w:val="00D83409"/>
    <w:rsid w:val="00D837E6"/>
    <w:rsid w:val="00D95405"/>
    <w:rsid w:val="00DA5E78"/>
    <w:rsid w:val="00DB3814"/>
    <w:rsid w:val="00DB4219"/>
    <w:rsid w:val="00DB6DAD"/>
    <w:rsid w:val="00DB794C"/>
    <w:rsid w:val="00DC7772"/>
    <w:rsid w:val="00DE0E6C"/>
    <w:rsid w:val="00DE36C3"/>
    <w:rsid w:val="00DF1ADC"/>
    <w:rsid w:val="00DF2418"/>
    <w:rsid w:val="00E03DCB"/>
    <w:rsid w:val="00E06714"/>
    <w:rsid w:val="00E10141"/>
    <w:rsid w:val="00E23BCC"/>
    <w:rsid w:val="00E25D4C"/>
    <w:rsid w:val="00E26061"/>
    <w:rsid w:val="00E3206E"/>
    <w:rsid w:val="00E3479A"/>
    <w:rsid w:val="00E40DA3"/>
    <w:rsid w:val="00E40F63"/>
    <w:rsid w:val="00E4100E"/>
    <w:rsid w:val="00E43E8D"/>
    <w:rsid w:val="00E546B6"/>
    <w:rsid w:val="00E63CA3"/>
    <w:rsid w:val="00E67DFA"/>
    <w:rsid w:val="00E738E2"/>
    <w:rsid w:val="00E803A6"/>
    <w:rsid w:val="00E812C1"/>
    <w:rsid w:val="00E95EB6"/>
    <w:rsid w:val="00EA1FF4"/>
    <w:rsid w:val="00EA2C49"/>
    <w:rsid w:val="00EA4484"/>
    <w:rsid w:val="00EB7B37"/>
    <w:rsid w:val="00EC21B4"/>
    <w:rsid w:val="00EC5C2C"/>
    <w:rsid w:val="00EC725E"/>
    <w:rsid w:val="00EC7631"/>
    <w:rsid w:val="00ED517E"/>
    <w:rsid w:val="00ED6106"/>
    <w:rsid w:val="00EE0F7A"/>
    <w:rsid w:val="00EE280A"/>
    <w:rsid w:val="00EE6127"/>
    <w:rsid w:val="00EF0B4B"/>
    <w:rsid w:val="00EF0F7B"/>
    <w:rsid w:val="00EF1925"/>
    <w:rsid w:val="00EF1961"/>
    <w:rsid w:val="00EF2902"/>
    <w:rsid w:val="00EF4C6E"/>
    <w:rsid w:val="00F02800"/>
    <w:rsid w:val="00F0443F"/>
    <w:rsid w:val="00F07BB4"/>
    <w:rsid w:val="00F26F74"/>
    <w:rsid w:val="00F30BE1"/>
    <w:rsid w:val="00F313E0"/>
    <w:rsid w:val="00F355D2"/>
    <w:rsid w:val="00F3567D"/>
    <w:rsid w:val="00F42E4B"/>
    <w:rsid w:val="00F44BB1"/>
    <w:rsid w:val="00F45E55"/>
    <w:rsid w:val="00F46ACF"/>
    <w:rsid w:val="00F507AD"/>
    <w:rsid w:val="00F517F4"/>
    <w:rsid w:val="00F54879"/>
    <w:rsid w:val="00F5581E"/>
    <w:rsid w:val="00F5690C"/>
    <w:rsid w:val="00F72286"/>
    <w:rsid w:val="00F7331E"/>
    <w:rsid w:val="00F75054"/>
    <w:rsid w:val="00F75B5C"/>
    <w:rsid w:val="00F83582"/>
    <w:rsid w:val="00F83977"/>
    <w:rsid w:val="00F84C31"/>
    <w:rsid w:val="00F95C15"/>
    <w:rsid w:val="00FA3661"/>
    <w:rsid w:val="00FA5081"/>
    <w:rsid w:val="00FB42A1"/>
    <w:rsid w:val="00FB5372"/>
    <w:rsid w:val="00FC20E0"/>
    <w:rsid w:val="00FC718F"/>
    <w:rsid w:val="00FD0506"/>
    <w:rsid w:val="00FD169A"/>
    <w:rsid w:val="00FD3974"/>
    <w:rsid w:val="00FD3E05"/>
    <w:rsid w:val="00FE70EB"/>
    <w:rsid w:val="00FF177C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Body Text 3" w:locked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0DA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B4FA6"/>
    <w:pPr>
      <w:jc w:val="center"/>
    </w:pPr>
    <w:rPr>
      <w:bCs/>
      <w:szCs w:val="20"/>
    </w:rPr>
  </w:style>
  <w:style w:type="character" w:customStyle="1" w:styleId="a4">
    <w:name w:val="Название Знак"/>
    <w:basedOn w:val="a0"/>
    <w:link w:val="a3"/>
    <w:locked/>
    <w:rsid w:val="00CF5BE2"/>
    <w:rPr>
      <w:rFonts w:cs="Times New Roman"/>
      <w:bCs/>
      <w:sz w:val="24"/>
    </w:rPr>
  </w:style>
  <w:style w:type="paragraph" w:customStyle="1" w:styleId="ConsPlusTitle">
    <w:name w:val="ConsPlusTitle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rsid w:val="000B4FA6"/>
    <w:pPr>
      <w:widowControl w:val="0"/>
      <w:spacing w:after="120"/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locked/>
    <w:rsid w:val="000B4FA6"/>
    <w:rPr>
      <w:rFonts w:cs="Times New Roman"/>
      <w:sz w:val="28"/>
      <w:lang w:val="ru-RU" w:eastAsia="ru-RU" w:bidi="ar-SA"/>
    </w:rPr>
  </w:style>
  <w:style w:type="paragraph" w:customStyle="1" w:styleId="a7">
    <w:name w:val="Таблицы (моноширинный)"/>
    <w:basedOn w:val="a"/>
    <w:next w:val="a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0B4FA6"/>
    <w:rPr>
      <w:sz w:val="26"/>
      <w:szCs w:val="20"/>
    </w:rPr>
  </w:style>
  <w:style w:type="character" w:customStyle="1" w:styleId="20">
    <w:name w:val="Основной текст 2 Знак"/>
    <w:basedOn w:val="a0"/>
    <w:link w:val="2"/>
    <w:locked/>
    <w:rsid w:val="00F46ACF"/>
    <w:rPr>
      <w:rFonts w:cs="Times New Roman"/>
      <w:sz w:val="26"/>
    </w:rPr>
  </w:style>
  <w:style w:type="paragraph" w:styleId="a8">
    <w:name w:val="Body Text Indent"/>
    <w:basedOn w:val="a"/>
    <w:link w:val="a9"/>
    <w:rsid w:val="000B4FA6"/>
    <w:pPr>
      <w:ind w:firstLine="360"/>
    </w:pPr>
    <w:rPr>
      <w:sz w:val="26"/>
      <w:szCs w:val="20"/>
    </w:rPr>
  </w:style>
  <w:style w:type="character" w:customStyle="1" w:styleId="a9">
    <w:name w:val="Основной текст с отступом Знак"/>
    <w:basedOn w:val="a0"/>
    <w:link w:val="a8"/>
    <w:locked/>
    <w:rsid w:val="00201AC3"/>
    <w:rPr>
      <w:rFonts w:cs="Times New Roman"/>
      <w:sz w:val="26"/>
    </w:rPr>
  </w:style>
  <w:style w:type="paragraph" w:styleId="21">
    <w:name w:val="Body Text Indent 2"/>
    <w:basedOn w:val="a"/>
    <w:link w:val="22"/>
    <w:rsid w:val="000B4FA6"/>
    <w:pPr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locked/>
    <w:rsid w:val="00201AC3"/>
    <w:rPr>
      <w:rFonts w:cs="Times New Roman"/>
      <w:sz w:val="28"/>
    </w:rPr>
  </w:style>
  <w:style w:type="paragraph" w:customStyle="1" w:styleId="ConsPlusNonformat">
    <w:name w:val="ConsPlusNonformat"/>
    <w:rsid w:val="000B4FA6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Hyperlink"/>
    <w:basedOn w:val="a0"/>
    <w:rsid w:val="00094E2E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B93B03"/>
    <w:rPr>
      <w:rFonts w:cs="Times New Roman"/>
      <w:sz w:val="2"/>
    </w:rPr>
  </w:style>
  <w:style w:type="paragraph" w:customStyle="1" w:styleId="ConsPlusNormal">
    <w:name w:val="ConsPlusNormal"/>
    <w:rsid w:val="006F3A8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tyle3">
    <w:name w:val="Style3"/>
    <w:basedOn w:val="a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">
    <w:name w:val="Без интервала1"/>
    <w:rsid w:val="00F46ACF"/>
    <w:rPr>
      <w:rFonts w:ascii="Calibri" w:hAnsi="Calibri"/>
      <w:sz w:val="22"/>
      <w:szCs w:val="22"/>
      <w:lang w:eastAsia="en-US"/>
    </w:rPr>
  </w:style>
  <w:style w:type="paragraph" w:customStyle="1" w:styleId="10">
    <w:name w:val="Абзац списка1"/>
    <w:basedOn w:val="a"/>
    <w:rsid w:val="00F46A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13">
    <w:name w:val="s_13"/>
    <w:basedOn w:val="a"/>
    <w:rsid w:val="00F46ACF"/>
    <w:pPr>
      <w:ind w:firstLine="720"/>
    </w:pPr>
  </w:style>
  <w:style w:type="paragraph" w:customStyle="1" w:styleId="11">
    <w:name w:val="Без интервала11"/>
    <w:rsid w:val="00F46ACF"/>
    <w:rPr>
      <w:rFonts w:ascii="Calibri" w:hAnsi="Calibri"/>
      <w:sz w:val="22"/>
      <w:szCs w:val="22"/>
      <w:lang w:eastAsia="en-US"/>
    </w:rPr>
  </w:style>
  <w:style w:type="paragraph" w:customStyle="1" w:styleId="23">
    <w:name w:val="Без интервала2"/>
    <w:rsid w:val="00695C47"/>
    <w:rPr>
      <w:rFonts w:ascii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CD09B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locked/>
    <w:rsid w:val="00CD09B1"/>
    <w:rPr>
      <w:rFonts w:cs="Times New Roman"/>
      <w:sz w:val="16"/>
      <w:szCs w:val="16"/>
    </w:rPr>
  </w:style>
  <w:style w:type="paragraph" w:customStyle="1" w:styleId="24">
    <w:name w:val="Абзац списка2"/>
    <w:basedOn w:val="a"/>
    <w:rsid w:val="00CD09B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fi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7</Pages>
  <Words>2192</Words>
  <Characters>17439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в газету "Областная" от  07</vt:lpstr>
    </vt:vector>
  </TitlesOfParts>
  <Company>Организация</Company>
  <LinksUpToDate>false</LinksUpToDate>
  <CharactersWithSpaces>19592</CharactersWithSpaces>
  <SharedDoc>false</SharedDoc>
  <HLinks>
    <vt:vector size="42" baseType="variant">
      <vt:variant>
        <vt:i4>524354</vt:i4>
      </vt:variant>
      <vt:variant>
        <vt:i4>18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15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12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9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http://www.irkobl.ru/</vt:lpwstr>
      </vt:variant>
      <vt:variant>
        <vt:lpwstr/>
      </vt:variant>
      <vt:variant>
        <vt:i4>1900575</vt:i4>
      </vt:variant>
      <vt:variant>
        <vt:i4>0</vt:i4>
      </vt:variant>
      <vt:variant>
        <vt:i4>0</vt:i4>
      </vt:variant>
      <vt:variant>
        <vt:i4>5</vt:i4>
      </vt:variant>
      <vt:variant>
        <vt:lpwstr>http://www.irkfi.ru/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creator>401-HEREPAHOVA</dc:creator>
  <cp:lastModifiedBy>Cherepanova</cp:lastModifiedBy>
  <cp:revision>14</cp:revision>
  <cp:lastPrinted>2017-11-16T06:01:00Z</cp:lastPrinted>
  <dcterms:created xsi:type="dcterms:W3CDTF">2017-07-27T05:29:00Z</dcterms:created>
  <dcterms:modified xsi:type="dcterms:W3CDTF">2017-11-16T06:07:00Z</dcterms:modified>
</cp:coreProperties>
</file>